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42D4" w14:textId="70CB0166" w:rsidR="001C02B8" w:rsidRPr="00353286" w:rsidRDefault="00AB1D14" w:rsidP="001F61C7">
      <w:pPr>
        <w:pStyle w:val="Tom"/>
        <w:snapToGrid w:val="0"/>
        <w:ind w:left="-360" w:right="-277" w:firstLine="0"/>
        <w:jc w:val="center"/>
        <w:rPr>
          <w:rFonts w:asciiTheme="minorHAnsi" w:hAnsiTheme="minorHAnsi"/>
          <w:b/>
          <w:color w:val="000090"/>
        </w:rPr>
      </w:pPr>
      <w:r w:rsidRPr="00353286">
        <w:rPr>
          <w:rFonts w:asciiTheme="minorHAnsi" w:hAnsiTheme="minorHAnsi"/>
          <w:b/>
          <w:color w:val="000090"/>
        </w:rPr>
        <w:t>CAMBRIDGE ASSOCIATION OF NEIGHBORHOODS</w:t>
      </w:r>
    </w:p>
    <w:p w14:paraId="7B0B12ED" w14:textId="0B3FACDC" w:rsidR="00C44F63" w:rsidRPr="00353286" w:rsidRDefault="002B080A" w:rsidP="00C44F63">
      <w:pPr>
        <w:pStyle w:val="Tom"/>
        <w:snapToGrid w:val="0"/>
        <w:ind w:left="-360" w:right="-270" w:firstLine="0"/>
        <w:jc w:val="center"/>
        <w:rPr>
          <w:rFonts w:asciiTheme="minorHAnsi" w:hAnsiTheme="minorHAnsi"/>
          <w:b/>
          <w:color w:val="000090"/>
        </w:rPr>
      </w:pPr>
      <w:r w:rsidRPr="00353286">
        <w:rPr>
          <w:rFonts w:asciiTheme="minorHAnsi" w:hAnsiTheme="minorHAnsi"/>
          <w:b/>
          <w:color w:val="000090"/>
        </w:rPr>
        <w:t>PUBLIC</w:t>
      </w:r>
      <w:r w:rsidR="00574B52" w:rsidRPr="00353286">
        <w:rPr>
          <w:rFonts w:asciiTheme="minorHAnsi" w:hAnsiTheme="minorHAnsi"/>
          <w:b/>
          <w:color w:val="000090"/>
        </w:rPr>
        <w:t xml:space="preserve"> </w:t>
      </w:r>
      <w:r w:rsidR="000F5EFD" w:rsidRPr="00353286">
        <w:rPr>
          <w:rFonts w:asciiTheme="minorHAnsi" w:hAnsiTheme="minorHAnsi"/>
          <w:b/>
          <w:color w:val="000090"/>
        </w:rPr>
        <w:t>MEETING</w:t>
      </w:r>
      <w:r w:rsidR="00C44F63" w:rsidRPr="00C44F63">
        <w:rPr>
          <w:rFonts w:asciiTheme="minorHAnsi" w:hAnsiTheme="minorHAnsi"/>
          <w:b/>
          <w:color w:val="000090"/>
        </w:rPr>
        <w:t xml:space="preserve"> </w:t>
      </w:r>
      <w:r w:rsidR="00C44F63" w:rsidRPr="00353286">
        <w:rPr>
          <w:rFonts w:asciiTheme="minorHAnsi" w:hAnsiTheme="minorHAnsi"/>
          <w:b/>
          <w:color w:val="000090"/>
        </w:rPr>
        <w:t>MINUTES</w:t>
      </w:r>
    </w:p>
    <w:p w14:paraId="607749AF" w14:textId="278403FD" w:rsidR="00D30526" w:rsidRPr="00353286" w:rsidRDefault="00E56897" w:rsidP="001F61C7">
      <w:pPr>
        <w:pStyle w:val="Tom"/>
        <w:snapToGrid w:val="0"/>
        <w:ind w:left="-360" w:right="-270" w:firstLine="0"/>
        <w:jc w:val="center"/>
        <w:rPr>
          <w:rFonts w:asciiTheme="minorHAnsi" w:hAnsiTheme="minorHAnsi"/>
          <w:b/>
          <w:color w:val="000090"/>
        </w:rPr>
      </w:pPr>
      <w:r>
        <w:rPr>
          <w:rFonts w:asciiTheme="minorHAnsi" w:hAnsiTheme="minorHAnsi"/>
          <w:b/>
          <w:color w:val="000090"/>
        </w:rPr>
        <w:t>30Jan</w:t>
      </w:r>
      <w:r w:rsidR="005B0AEA">
        <w:rPr>
          <w:rFonts w:asciiTheme="minorHAnsi" w:hAnsiTheme="minorHAnsi"/>
          <w:b/>
          <w:color w:val="000090"/>
        </w:rPr>
        <w:t>uary</w:t>
      </w:r>
      <w:r>
        <w:rPr>
          <w:rFonts w:asciiTheme="minorHAnsi" w:hAnsiTheme="minorHAnsi"/>
          <w:b/>
          <w:color w:val="000090"/>
        </w:rPr>
        <w:t>2025</w:t>
      </w:r>
      <w:r w:rsidR="00C44F63">
        <w:rPr>
          <w:rFonts w:asciiTheme="minorHAnsi" w:hAnsiTheme="minorHAnsi"/>
          <w:b/>
          <w:color w:val="000090"/>
        </w:rPr>
        <w:t xml:space="preserve">   </w:t>
      </w:r>
      <w:r w:rsidR="00D30526" w:rsidRPr="00353286">
        <w:rPr>
          <w:rFonts w:asciiTheme="minorHAnsi" w:hAnsiTheme="minorHAnsi"/>
          <w:b/>
          <w:color w:val="000090"/>
        </w:rPr>
        <w:t>6PM</w:t>
      </w:r>
    </w:p>
    <w:p w14:paraId="364B64C3" w14:textId="4745A957" w:rsidR="00B43603" w:rsidRDefault="00C44F63" w:rsidP="007F11B4">
      <w:pPr>
        <w:snapToGrid w:val="0"/>
        <w:spacing w:after="0" w:line="240" w:lineRule="auto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                                </w:t>
      </w:r>
      <w:hyperlink r:id="rId7" w:history="1">
        <w:r w:rsidRPr="005D7069">
          <w:rPr>
            <w:rStyle w:val="Hyperlink"/>
            <w:sz w:val="24"/>
            <w:szCs w:val="24"/>
          </w:rPr>
          <w:t>https://www.youtube.com/live/aNV1J7UCxfU?si=mslCxGhTDXvdysUq</w:t>
        </w:r>
      </w:hyperlink>
    </w:p>
    <w:p w14:paraId="1AE837EC" w14:textId="77777777" w:rsidR="00C44F63" w:rsidRPr="00352CC8" w:rsidRDefault="00C44F63" w:rsidP="007F11B4">
      <w:pPr>
        <w:snapToGrid w:val="0"/>
        <w:spacing w:after="0" w:line="240" w:lineRule="auto"/>
        <w:jc w:val="both"/>
        <w:rPr>
          <w:color w:val="000090"/>
          <w:sz w:val="10"/>
          <w:szCs w:val="10"/>
        </w:rPr>
      </w:pPr>
    </w:p>
    <w:p w14:paraId="3C741A75" w14:textId="77777777" w:rsidR="00352CC8" w:rsidRPr="009D2226" w:rsidRDefault="00352CC8" w:rsidP="007F11B4">
      <w:pPr>
        <w:snapToGrid w:val="0"/>
        <w:spacing w:after="0" w:line="240" w:lineRule="auto"/>
        <w:ind w:left="-360"/>
        <w:jc w:val="both"/>
        <w:rPr>
          <w:b/>
          <w:color w:val="000090"/>
          <w:sz w:val="14"/>
          <w:szCs w:val="14"/>
        </w:rPr>
      </w:pPr>
    </w:p>
    <w:p w14:paraId="093B65FA" w14:textId="6F6CE1D9" w:rsidR="00352CC8" w:rsidRDefault="00352CC8" w:rsidP="00352CC8">
      <w:pPr>
        <w:snapToGrid w:val="0"/>
        <w:spacing w:after="0" w:line="240" w:lineRule="auto"/>
        <w:ind w:left="-360"/>
        <w:jc w:val="center"/>
        <w:rPr>
          <w:b/>
          <w:color w:val="000090"/>
          <w:sz w:val="24"/>
          <w:szCs w:val="24"/>
        </w:rPr>
      </w:pPr>
      <w:r>
        <w:rPr>
          <w:b/>
          <w:noProof/>
          <w:color w:val="000090"/>
          <w:sz w:val="24"/>
          <w:szCs w:val="24"/>
        </w:rPr>
        <w:drawing>
          <wp:inline distT="0" distB="0" distL="0" distR="0" wp14:anchorId="3F213D50" wp14:editId="4BF08A17">
            <wp:extent cx="4686866" cy="2636480"/>
            <wp:effectExtent l="57150" t="57150" r="114300" b="107315"/>
            <wp:docPr id="382428540" name="Picture 1" descr="A police officer giving a spee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28540" name="Picture 1" descr="A police officer giving a speech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7970" cy="2637101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DACEA0" w14:textId="77777777" w:rsidR="00352CC8" w:rsidRPr="00352CC8" w:rsidRDefault="00352CC8" w:rsidP="007F11B4">
      <w:pPr>
        <w:snapToGrid w:val="0"/>
        <w:spacing w:after="0" w:line="240" w:lineRule="auto"/>
        <w:ind w:left="-360"/>
        <w:jc w:val="both"/>
        <w:rPr>
          <w:b/>
          <w:color w:val="000090"/>
          <w:sz w:val="8"/>
          <w:szCs w:val="8"/>
        </w:rPr>
      </w:pPr>
    </w:p>
    <w:p w14:paraId="031ED3DE" w14:textId="77777777" w:rsidR="00352CC8" w:rsidRPr="00352CC8" w:rsidRDefault="00352CC8" w:rsidP="007F11B4">
      <w:pPr>
        <w:snapToGrid w:val="0"/>
        <w:spacing w:after="0" w:line="240" w:lineRule="auto"/>
        <w:ind w:left="-360"/>
        <w:jc w:val="both"/>
        <w:rPr>
          <w:b/>
          <w:color w:val="000090"/>
          <w:sz w:val="12"/>
          <w:szCs w:val="12"/>
        </w:rPr>
      </w:pPr>
    </w:p>
    <w:p w14:paraId="3EB27640" w14:textId="2235C04B" w:rsidR="00F67E2E" w:rsidRPr="00D30526" w:rsidRDefault="00ED0087" w:rsidP="007F11B4">
      <w:pPr>
        <w:snapToGrid w:val="0"/>
        <w:spacing w:after="0" w:line="240" w:lineRule="auto"/>
        <w:ind w:left="-360"/>
        <w:jc w:val="both"/>
        <w:rPr>
          <w:bCs/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Board</w:t>
      </w:r>
      <w:r w:rsidR="00F67E2E" w:rsidRPr="00FF1F88">
        <w:rPr>
          <w:b/>
          <w:color w:val="000090"/>
          <w:sz w:val="24"/>
          <w:szCs w:val="24"/>
        </w:rPr>
        <w:t xml:space="preserve"> Members Present: </w:t>
      </w:r>
      <w:r w:rsidR="00E82BF8">
        <w:rPr>
          <w:b/>
          <w:color w:val="000090"/>
          <w:sz w:val="24"/>
          <w:szCs w:val="24"/>
        </w:rPr>
        <w:t xml:space="preserve"> </w:t>
      </w:r>
      <w:r w:rsidR="00F67E2E" w:rsidRPr="00C00419">
        <w:rPr>
          <w:color w:val="000090"/>
          <w:sz w:val="24"/>
          <w:szCs w:val="24"/>
        </w:rPr>
        <w:t xml:space="preserve">Chuck McFadden (President), </w:t>
      </w:r>
      <w:r w:rsidR="0068498C" w:rsidRPr="00A6753D">
        <w:rPr>
          <w:color w:val="000090"/>
          <w:sz w:val="24"/>
          <w:szCs w:val="24"/>
        </w:rPr>
        <w:t>Roman Jesien (Vice President)</w:t>
      </w:r>
      <w:r w:rsidR="0068498C">
        <w:rPr>
          <w:color w:val="000090"/>
          <w:sz w:val="24"/>
          <w:szCs w:val="24"/>
        </w:rPr>
        <w:t xml:space="preserve">, </w:t>
      </w:r>
      <w:r w:rsidR="00C1663B" w:rsidRPr="00ED0087">
        <w:rPr>
          <w:bCs/>
          <w:color w:val="000090"/>
          <w:sz w:val="24"/>
          <w:szCs w:val="24"/>
        </w:rPr>
        <w:t>Kim</w:t>
      </w:r>
      <w:r w:rsidR="0068498C">
        <w:rPr>
          <w:bCs/>
          <w:color w:val="000090"/>
          <w:sz w:val="24"/>
          <w:szCs w:val="24"/>
        </w:rPr>
        <w:t xml:space="preserve"> </w:t>
      </w:r>
      <w:r w:rsidR="00C1663B" w:rsidRPr="00ED0087">
        <w:rPr>
          <w:bCs/>
          <w:color w:val="000090"/>
          <w:sz w:val="24"/>
          <w:szCs w:val="24"/>
        </w:rPr>
        <w:t>Miller</w:t>
      </w:r>
      <w:r w:rsidR="00C1663B">
        <w:rPr>
          <w:bCs/>
          <w:color w:val="000090"/>
          <w:sz w:val="24"/>
          <w:szCs w:val="24"/>
        </w:rPr>
        <w:t xml:space="preserve">, </w:t>
      </w:r>
      <w:r w:rsidR="00C1663B" w:rsidRPr="00ED0087">
        <w:rPr>
          <w:color w:val="000090"/>
          <w:sz w:val="24"/>
          <w:szCs w:val="24"/>
        </w:rPr>
        <w:t>Sharon Smith,</w:t>
      </w:r>
      <w:r w:rsidR="00C1663B">
        <w:rPr>
          <w:color w:val="000090"/>
          <w:sz w:val="24"/>
          <w:szCs w:val="24"/>
        </w:rPr>
        <w:t xml:space="preserve"> </w:t>
      </w:r>
      <w:r w:rsidR="00D30526">
        <w:rPr>
          <w:color w:val="000090"/>
          <w:sz w:val="24"/>
          <w:szCs w:val="24"/>
        </w:rPr>
        <w:t>Judd Vickers</w:t>
      </w:r>
      <w:r w:rsidR="00E56897">
        <w:rPr>
          <w:color w:val="000090"/>
          <w:sz w:val="24"/>
          <w:szCs w:val="24"/>
        </w:rPr>
        <w:t>,</w:t>
      </w:r>
      <w:r w:rsidR="003762B6">
        <w:rPr>
          <w:color w:val="000090"/>
          <w:sz w:val="24"/>
          <w:szCs w:val="24"/>
        </w:rPr>
        <w:t xml:space="preserve"> </w:t>
      </w:r>
      <w:r w:rsidR="00E56897">
        <w:rPr>
          <w:color w:val="000090"/>
          <w:sz w:val="24"/>
          <w:szCs w:val="24"/>
        </w:rPr>
        <w:t>Brad Rice</w:t>
      </w:r>
      <w:r w:rsidR="0068498C">
        <w:rPr>
          <w:color w:val="000090"/>
          <w:sz w:val="24"/>
          <w:szCs w:val="24"/>
        </w:rPr>
        <w:t xml:space="preserve">, </w:t>
      </w:r>
      <w:r w:rsidR="00E56897" w:rsidRPr="00E521A0">
        <w:rPr>
          <w:color w:val="000090"/>
          <w:sz w:val="24"/>
          <w:szCs w:val="24"/>
        </w:rPr>
        <w:t>Mary Ellen Jesien</w:t>
      </w:r>
      <w:r w:rsidR="00E56897">
        <w:rPr>
          <w:color w:val="000090"/>
          <w:sz w:val="24"/>
          <w:szCs w:val="24"/>
        </w:rPr>
        <w:t>,</w:t>
      </w:r>
      <w:r w:rsidR="00E56897" w:rsidRPr="00A6753D">
        <w:rPr>
          <w:color w:val="000090"/>
          <w:sz w:val="24"/>
          <w:szCs w:val="24"/>
        </w:rPr>
        <w:t xml:space="preserve"> </w:t>
      </w:r>
    </w:p>
    <w:p w14:paraId="0322B382" w14:textId="26BB4EC0" w:rsidR="00F67E2E" w:rsidRPr="00FF1F88" w:rsidRDefault="00ED0087" w:rsidP="007F11B4">
      <w:pPr>
        <w:snapToGrid w:val="0"/>
        <w:spacing w:after="0" w:line="240" w:lineRule="auto"/>
        <w:ind w:left="-360"/>
        <w:jc w:val="both"/>
        <w:rPr>
          <w:bCs/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Board</w:t>
      </w:r>
      <w:r w:rsidR="00F67E2E" w:rsidRPr="00FF1F88">
        <w:rPr>
          <w:b/>
          <w:color w:val="000090"/>
          <w:sz w:val="24"/>
          <w:szCs w:val="24"/>
        </w:rPr>
        <w:t xml:space="preserve"> Members </w:t>
      </w:r>
      <w:r w:rsidR="00823A90" w:rsidRPr="00FF1F88">
        <w:rPr>
          <w:b/>
          <w:color w:val="000090"/>
          <w:sz w:val="24"/>
          <w:szCs w:val="24"/>
        </w:rPr>
        <w:t>Absent:</w:t>
      </w:r>
      <w:r w:rsidR="00AB3259" w:rsidRPr="00AB3259">
        <w:rPr>
          <w:color w:val="000090"/>
          <w:sz w:val="24"/>
          <w:szCs w:val="24"/>
        </w:rPr>
        <w:t xml:space="preserve"> </w:t>
      </w:r>
      <w:r w:rsidR="00E82BF8">
        <w:rPr>
          <w:color w:val="000090"/>
          <w:sz w:val="24"/>
          <w:szCs w:val="24"/>
        </w:rPr>
        <w:t xml:space="preserve"> </w:t>
      </w:r>
      <w:r w:rsidR="002612C5" w:rsidRPr="00C00419">
        <w:rPr>
          <w:color w:val="000090"/>
          <w:sz w:val="24"/>
          <w:szCs w:val="24"/>
        </w:rPr>
        <w:t>Dave Thatcher (Treasurer)</w:t>
      </w:r>
      <w:r w:rsidR="00E56897">
        <w:rPr>
          <w:color w:val="000090"/>
          <w:sz w:val="24"/>
          <w:szCs w:val="24"/>
        </w:rPr>
        <w:t>,</w:t>
      </w:r>
      <w:r w:rsidR="002612C5">
        <w:rPr>
          <w:color w:val="000090"/>
          <w:sz w:val="24"/>
          <w:szCs w:val="24"/>
        </w:rPr>
        <w:t xml:space="preserve"> </w:t>
      </w:r>
      <w:r w:rsidR="00E56897" w:rsidRPr="00E521A0">
        <w:rPr>
          <w:bCs/>
          <w:color w:val="000090"/>
          <w:sz w:val="24"/>
          <w:szCs w:val="24"/>
        </w:rPr>
        <w:t>Andre Duerinckx</w:t>
      </w:r>
    </w:p>
    <w:p w14:paraId="6DBFD504" w14:textId="77777777" w:rsidR="002135F5" w:rsidRPr="00FF1F88" w:rsidRDefault="002135F5" w:rsidP="007F11B4">
      <w:pPr>
        <w:snapToGrid w:val="0"/>
        <w:spacing w:after="0" w:line="240" w:lineRule="auto"/>
        <w:jc w:val="both"/>
        <w:rPr>
          <w:color w:val="000090"/>
          <w:sz w:val="24"/>
          <w:szCs w:val="24"/>
        </w:rPr>
      </w:pPr>
    </w:p>
    <w:p w14:paraId="370EF77A" w14:textId="4AE7618A" w:rsidR="00E56897" w:rsidRDefault="00262FB2" w:rsidP="0068498C">
      <w:pPr>
        <w:snapToGrid w:val="0"/>
        <w:spacing w:after="0" w:line="240" w:lineRule="auto"/>
        <w:ind w:left="-360"/>
        <w:rPr>
          <w:bCs/>
          <w:color w:val="000090"/>
          <w:sz w:val="24"/>
          <w:szCs w:val="24"/>
        </w:rPr>
      </w:pPr>
      <w:r w:rsidRPr="00E56897">
        <w:rPr>
          <w:b/>
          <w:color w:val="000090"/>
          <w:sz w:val="24"/>
          <w:szCs w:val="24"/>
        </w:rPr>
        <w:t>Opening Comments</w:t>
      </w:r>
      <w:r w:rsidR="002612C5" w:rsidRPr="00E56897">
        <w:rPr>
          <w:b/>
          <w:color w:val="000090"/>
          <w:sz w:val="24"/>
          <w:szCs w:val="24"/>
        </w:rPr>
        <w:t xml:space="preserve">: </w:t>
      </w:r>
      <w:r w:rsidR="002612C5" w:rsidRPr="00E56897">
        <w:rPr>
          <w:bCs/>
          <w:color w:val="000090"/>
          <w:sz w:val="24"/>
          <w:szCs w:val="24"/>
        </w:rPr>
        <w:t>Chuck McFadden</w:t>
      </w:r>
      <w:r w:rsidR="00BD2FD1" w:rsidRPr="00E56897">
        <w:rPr>
          <w:bCs/>
          <w:color w:val="000090"/>
          <w:sz w:val="24"/>
          <w:szCs w:val="24"/>
        </w:rPr>
        <w:t xml:space="preserve"> </w:t>
      </w:r>
      <w:r w:rsidR="00AC26EA" w:rsidRPr="00E56897">
        <w:rPr>
          <w:bCs/>
          <w:color w:val="000090"/>
          <w:sz w:val="24"/>
          <w:szCs w:val="24"/>
        </w:rPr>
        <w:t xml:space="preserve">(President) </w:t>
      </w:r>
    </w:p>
    <w:p w14:paraId="704266AE" w14:textId="15287AC5" w:rsidR="00DB03B7" w:rsidRPr="00DB03B7" w:rsidRDefault="00DB03B7" w:rsidP="0068498C">
      <w:pPr>
        <w:pStyle w:val="ListParagraph"/>
        <w:numPr>
          <w:ilvl w:val="0"/>
          <w:numId w:val="40"/>
        </w:numPr>
        <w:snapToGrid w:val="0"/>
        <w:spacing w:after="0" w:line="240" w:lineRule="auto"/>
        <w:ind w:left="0" w:hanging="270"/>
        <w:rPr>
          <w:bCs/>
          <w:color w:val="000090"/>
          <w:sz w:val="24"/>
          <w:szCs w:val="24"/>
        </w:rPr>
      </w:pPr>
      <w:r w:rsidRPr="00DB03B7">
        <w:rPr>
          <w:bCs/>
          <w:color w:val="000090"/>
          <w:sz w:val="24"/>
          <w:szCs w:val="24"/>
        </w:rPr>
        <w:t>Introductions of all</w:t>
      </w:r>
      <w:r w:rsidR="00FA0E7A">
        <w:rPr>
          <w:bCs/>
          <w:color w:val="000090"/>
          <w:sz w:val="24"/>
          <w:szCs w:val="24"/>
        </w:rPr>
        <w:t xml:space="preserve"> present</w:t>
      </w:r>
      <w:r w:rsidR="005B0AEA">
        <w:rPr>
          <w:bCs/>
          <w:color w:val="000090"/>
          <w:sz w:val="24"/>
          <w:szCs w:val="24"/>
        </w:rPr>
        <w:t xml:space="preserve"> in the room</w:t>
      </w:r>
    </w:p>
    <w:p w14:paraId="6A8BFC4D" w14:textId="5A6C8466" w:rsidR="00DB03B7" w:rsidRDefault="005B0AEA" w:rsidP="0068498C">
      <w:pPr>
        <w:pStyle w:val="ListParagraph"/>
        <w:numPr>
          <w:ilvl w:val="0"/>
          <w:numId w:val="40"/>
        </w:numPr>
        <w:snapToGrid w:val="0"/>
        <w:spacing w:after="0" w:line="240" w:lineRule="auto"/>
        <w:ind w:left="0" w:hanging="270"/>
        <w:rPr>
          <w:bCs/>
          <w:color w:val="000090"/>
          <w:sz w:val="24"/>
          <w:szCs w:val="24"/>
        </w:rPr>
      </w:pPr>
      <w:r>
        <w:rPr>
          <w:bCs/>
          <w:color w:val="000090"/>
          <w:sz w:val="24"/>
          <w:szCs w:val="24"/>
        </w:rPr>
        <w:t xml:space="preserve">CAN </w:t>
      </w:r>
      <w:r w:rsidR="00DB03B7" w:rsidRPr="00DB03B7">
        <w:rPr>
          <w:bCs/>
          <w:color w:val="000090"/>
          <w:sz w:val="24"/>
          <w:szCs w:val="24"/>
        </w:rPr>
        <w:t xml:space="preserve">Donations </w:t>
      </w:r>
      <w:r w:rsidR="00FA0E7A">
        <w:rPr>
          <w:bCs/>
          <w:color w:val="000090"/>
          <w:sz w:val="24"/>
          <w:szCs w:val="24"/>
        </w:rPr>
        <w:t xml:space="preserve">and Volunteers </w:t>
      </w:r>
      <w:r w:rsidR="00DB03B7" w:rsidRPr="00DB03B7">
        <w:rPr>
          <w:bCs/>
          <w:color w:val="000090"/>
          <w:sz w:val="24"/>
          <w:szCs w:val="24"/>
        </w:rPr>
        <w:t>are welcome</w:t>
      </w:r>
    </w:p>
    <w:p w14:paraId="1B14458C" w14:textId="77777777" w:rsidR="0068498C" w:rsidRPr="009D2226" w:rsidRDefault="0068498C" w:rsidP="0068498C">
      <w:pPr>
        <w:snapToGrid w:val="0"/>
        <w:spacing w:after="0" w:line="240" w:lineRule="auto"/>
        <w:ind w:left="-90"/>
        <w:rPr>
          <w:bCs/>
          <w:color w:val="000090"/>
          <w:sz w:val="16"/>
          <w:szCs w:val="16"/>
        </w:rPr>
      </w:pPr>
    </w:p>
    <w:p w14:paraId="39D26163" w14:textId="77777777" w:rsidR="00E56897" w:rsidRPr="00FA0E7A" w:rsidRDefault="002612C5" w:rsidP="0068498C">
      <w:pPr>
        <w:snapToGrid w:val="0"/>
        <w:spacing w:after="0" w:line="240" w:lineRule="auto"/>
        <w:ind w:left="-360"/>
        <w:rPr>
          <w:b/>
          <w:color w:val="000090"/>
          <w:sz w:val="24"/>
          <w:szCs w:val="24"/>
        </w:rPr>
      </w:pPr>
      <w:r w:rsidRPr="00FA0E7A">
        <w:rPr>
          <w:b/>
          <w:color w:val="000090"/>
          <w:sz w:val="24"/>
          <w:szCs w:val="24"/>
          <w:u w:val="single"/>
        </w:rPr>
        <w:t>Topics:</w:t>
      </w:r>
      <w:r w:rsidRPr="00FA0E7A">
        <w:rPr>
          <w:b/>
          <w:color w:val="000090"/>
          <w:sz w:val="24"/>
          <w:szCs w:val="24"/>
        </w:rPr>
        <w:t xml:space="preserve"> </w:t>
      </w:r>
    </w:p>
    <w:p w14:paraId="7059FBE8" w14:textId="6D30FE1D" w:rsidR="00E56897" w:rsidRPr="005B0AEA" w:rsidRDefault="005B0AEA" w:rsidP="005B0AEA">
      <w:pPr>
        <w:snapToGrid w:val="0"/>
        <w:spacing w:after="0" w:line="240" w:lineRule="auto"/>
        <w:ind w:left="-360"/>
        <w:rPr>
          <w:b/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>1 -</w:t>
      </w:r>
      <w:r w:rsidR="00DB03B7" w:rsidRPr="005B0AEA">
        <w:rPr>
          <w:b/>
          <w:color w:val="000090"/>
          <w:sz w:val="24"/>
          <w:szCs w:val="24"/>
        </w:rPr>
        <w:t>Annual Voting</w:t>
      </w:r>
      <w:r w:rsidR="002612C5" w:rsidRPr="005B0AEA">
        <w:rPr>
          <w:b/>
          <w:color w:val="000090"/>
          <w:sz w:val="24"/>
          <w:szCs w:val="24"/>
        </w:rPr>
        <w:t xml:space="preserve"> for Board</w:t>
      </w:r>
      <w:r w:rsidR="00DB03B7" w:rsidRPr="005B0AEA">
        <w:rPr>
          <w:b/>
          <w:color w:val="000090"/>
          <w:sz w:val="24"/>
          <w:szCs w:val="24"/>
        </w:rPr>
        <w:t xml:space="preserve"> Members</w:t>
      </w:r>
      <w:r w:rsidR="002612C5" w:rsidRPr="005B0AEA">
        <w:rPr>
          <w:b/>
          <w:color w:val="000090"/>
          <w:sz w:val="24"/>
          <w:szCs w:val="24"/>
        </w:rPr>
        <w:t xml:space="preserve"> </w:t>
      </w:r>
    </w:p>
    <w:p w14:paraId="205201B2" w14:textId="04991E11" w:rsidR="00E56897" w:rsidRDefault="00417DE4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>Renewal of Sharon</w:t>
      </w:r>
      <w:r w:rsidR="0059487B">
        <w:rPr>
          <w:color w:val="000090"/>
          <w:sz w:val="24"/>
          <w:szCs w:val="24"/>
        </w:rPr>
        <w:t xml:space="preserve"> Smith</w:t>
      </w:r>
      <w:r>
        <w:rPr>
          <w:color w:val="000090"/>
          <w:sz w:val="24"/>
          <w:szCs w:val="24"/>
        </w:rPr>
        <w:t>, Andre</w:t>
      </w:r>
      <w:r w:rsidR="0059487B">
        <w:rPr>
          <w:color w:val="000090"/>
          <w:sz w:val="24"/>
          <w:szCs w:val="24"/>
        </w:rPr>
        <w:t xml:space="preserve"> </w:t>
      </w:r>
      <w:r w:rsidR="0059487B" w:rsidRPr="00E521A0">
        <w:rPr>
          <w:bCs/>
          <w:color w:val="000090"/>
          <w:sz w:val="24"/>
          <w:szCs w:val="24"/>
        </w:rPr>
        <w:t>Duerinckx</w:t>
      </w:r>
      <w:r>
        <w:rPr>
          <w:color w:val="000090"/>
          <w:sz w:val="24"/>
          <w:szCs w:val="24"/>
        </w:rPr>
        <w:t>, Roman</w:t>
      </w:r>
      <w:r w:rsidR="0059487B">
        <w:rPr>
          <w:color w:val="000090"/>
          <w:sz w:val="24"/>
          <w:szCs w:val="24"/>
        </w:rPr>
        <w:t xml:space="preserve"> </w:t>
      </w:r>
      <w:r w:rsidR="0059487B" w:rsidRPr="00A6753D">
        <w:rPr>
          <w:color w:val="000090"/>
          <w:sz w:val="24"/>
          <w:szCs w:val="24"/>
        </w:rPr>
        <w:t>Jesien</w:t>
      </w:r>
      <w:r w:rsidR="0063660A">
        <w:rPr>
          <w:color w:val="000090"/>
          <w:sz w:val="24"/>
          <w:szCs w:val="24"/>
        </w:rPr>
        <w:t xml:space="preserve"> to the Board</w:t>
      </w:r>
      <w:r>
        <w:rPr>
          <w:color w:val="000090"/>
          <w:sz w:val="24"/>
          <w:szCs w:val="24"/>
        </w:rPr>
        <w:t xml:space="preserve">. </w:t>
      </w:r>
      <w:r w:rsidR="00FA0E7A">
        <w:rPr>
          <w:color w:val="000090"/>
          <w:sz w:val="24"/>
          <w:szCs w:val="24"/>
        </w:rPr>
        <w:t xml:space="preserve">There was a unanimous vote to renew all 3 Board Members. </w:t>
      </w:r>
    </w:p>
    <w:p w14:paraId="536CD317" w14:textId="26FA86BF" w:rsidR="00FA0E7A" w:rsidRPr="00FA0E7A" w:rsidRDefault="00DB03B7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FA0E7A">
        <w:rPr>
          <w:color w:val="000090"/>
          <w:sz w:val="24"/>
          <w:szCs w:val="24"/>
        </w:rPr>
        <w:t>Kim Miller</w:t>
      </w:r>
      <w:r w:rsidR="00FA0E7A">
        <w:rPr>
          <w:color w:val="000090"/>
          <w:sz w:val="24"/>
          <w:szCs w:val="24"/>
        </w:rPr>
        <w:t xml:space="preserve"> was</w:t>
      </w:r>
      <w:r w:rsidRPr="00FA0E7A">
        <w:rPr>
          <w:color w:val="000090"/>
          <w:sz w:val="24"/>
          <w:szCs w:val="24"/>
        </w:rPr>
        <w:t xml:space="preserve"> </w:t>
      </w:r>
      <w:r w:rsidR="00FA0E7A" w:rsidRPr="00FA0E7A">
        <w:rPr>
          <w:color w:val="000090"/>
          <w:sz w:val="24"/>
          <w:szCs w:val="24"/>
        </w:rPr>
        <w:t>nominated previously to</w:t>
      </w:r>
      <w:r w:rsidRPr="00FA0E7A">
        <w:rPr>
          <w:color w:val="000090"/>
          <w:sz w:val="24"/>
          <w:szCs w:val="24"/>
        </w:rPr>
        <w:t xml:space="preserve"> </w:t>
      </w:r>
      <w:r w:rsidR="00FA0E7A">
        <w:rPr>
          <w:color w:val="000090"/>
          <w:sz w:val="24"/>
          <w:szCs w:val="24"/>
        </w:rPr>
        <w:t xml:space="preserve">assume the </w:t>
      </w:r>
      <w:r w:rsidRPr="00FA0E7A">
        <w:rPr>
          <w:color w:val="000090"/>
          <w:sz w:val="24"/>
          <w:szCs w:val="24"/>
        </w:rPr>
        <w:t xml:space="preserve">role of Secretary from </w:t>
      </w:r>
      <w:r w:rsidR="00FA0E7A" w:rsidRPr="00FA0E7A">
        <w:rPr>
          <w:color w:val="000090"/>
          <w:sz w:val="24"/>
          <w:szCs w:val="24"/>
        </w:rPr>
        <w:t xml:space="preserve">her </w:t>
      </w:r>
      <w:r w:rsidRPr="00FA0E7A">
        <w:rPr>
          <w:color w:val="000090"/>
          <w:sz w:val="24"/>
          <w:szCs w:val="24"/>
        </w:rPr>
        <w:t xml:space="preserve">Board </w:t>
      </w:r>
      <w:r w:rsidR="00FA0E7A" w:rsidRPr="00FA0E7A">
        <w:rPr>
          <w:color w:val="000090"/>
          <w:sz w:val="24"/>
          <w:szCs w:val="24"/>
        </w:rPr>
        <w:t>Member</w:t>
      </w:r>
      <w:r w:rsidRPr="00FA0E7A">
        <w:rPr>
          <w:color w:val="000090"/>
          <w:sz w:val="24"/>
          <w:szCs w:val="24"/>
        </w:rPr>
        <w:t xml:space="preserve"> role. </w:t>
      </w:r>
      <w:r w:rsidR="00FA0E7A" w:rsidRPr="00FA0E7A">
        <w:rPr>
          <w:color w:val="000090"/>
          <w:sz w:val="24"/>
          <w:szCs w:val="24"/>
        </w:rPr>
        <w:t xml:space="preserve">There was a unanimous vote for Kim Miller to assume the role of Secretary. </w:t>
      </w:r>
    </w:p>
    <w:p w14:paraId="7D242433" w14:textId="7DB5C359" w:rsidR="00E56897" w:rsidRPr="005B0AEA" w:rsidRDefault="00E56897" w:rsidP="00DB03B7">
      <w:pPr>
        <w:pStyle w:val="ListParagraph"/>
        <w:snapToGrid w:val="0"/>
        <w:spacing w:after="0" w:line="240" w:lineRule="auto"/>
        <w:ind w:left="810"/>
        <w:rPr>
          <w:color w:val="000090"/>
          <w:sz w:val="16"/>
          <w:szCs w:val="16"/>
        </w:rPr>
      </w:pPr>
    </w:p>
    <w:p w14:paraId="4E92C8A4" w14:textId="0F23F7FB" w:rsidR="00E56897" w:rsidRPr="005B0AEA" w:rsidRDefault="005B0AEA" w:rsidP="005B0AEA">
      <w:pPr>
        <w:snapToGrid w:val="0"/>
        <w:spacing w:after="0" w:line="240" w:lineRule="auto"/>
        <w:ind w:left="-360"/>
        <w:jc w:val="both"/>
        <w:rPr>
          <w:color w:val="000090"/>
          <w:sz w:val="24"/>
          <w:szCs w:val="24"/>
        </w:rPr>
      </w:pPr>
      <w:r>
        <w:rPr>
          <w:b/>
          <w:bCs/>
          <w:color w:val="000090"/>
          <w:sz w:val="24"/>
          <w:szCs w:val="24"/>
        </w:rPr>
        <w:t xml:space="preserve">2- </w:t>
      </w:r>
      <w:r w:rsidR="00E56897" w:rsidRPr="005B0AEA">
        <w:rPr>
          <w:b/>
          <w:bCs/>
          <w:color w:val="000090"/>
          <w:sz w:val="24"/>
          <w:szCs w:val="24"/>
        </w:rPr>
        <w:t>Chief Justin Todd of Cambridge Police</w:t>
      </w:r>
      <w:r w:rsidR="00243672" w:rsidRPr="005B0AEA">
        <w:rPr>
          <w:b/>
          <w:bCs/>
          <w:color w:val="000090"/>
          <w:sz w:val="24"/>
          <w:szCs w:val="24"/>
        </w:rPr>
        <w:t xml:space="preserve"> Department (CPD)</w:t>
      </w:r>
      <w:r w:rsidR="00E56897" w:rsidRPr="005B0AEA">
        <w:rPr>
          <w:color w:val="000090"/>
          <w:sz w:val="24"/>
          <w:szCs w:val="24"/>
        </w:rPr>
        <w:t xml:space="preserve"> has joined us as a guest speaker to discuss the 2024 crime statistics and the new initiatives put in place this past year.</w:t>
      </w:r>
    </w:p>
    <w:p w14:paraId="2BDF47DE" w14:textId="1CC98AE1" w:rsidR="00DB03B7" w:rsidRPr="00FA0E7A" w:rsidRDefault="00DB03B7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FA0E7A">
        <w:rPr>
          <w:color w:val="000090"/>
          <w:sz w:val="24"/>
          <w:szCs w:val="24"/>
        </w:rPr>
        <w:t xml:space="preserve">3 </w:t>
      </w:r>
      <w:r w:rsidR="00FA0E7A" w:rsidRPr="00FA0E7A">
        <w:rPr>
          <w:color w:val="000090"/>
          <w:sz w:val="24"/>
          <w:szCs w:val="24"/>
        </w:rPr>
        <w:t>years</w:t>
      </w:r>
      <w:r w:rsidRPr="00FA0E7A">
        <w:rPr>
          <w:color w:val="000090"/>
          <w:sz w:val="24"/>
          <w:szCs w:val="24"/>
        </w:rPr>
        <w:t xml:space="preserve"> as Chief</w:t>
      </w:r>
      <w:r w:rsidR="00FA0E7A" w:rsidRPr="00FA0E7A">
        <w:rPr>
          <w:color w:val="000090"/>
          <w:sz w:val="24"/>
          <w:szCs w:val="24"/>
        </w:rPr>
        <w:t>,</w:t>
      </w:r>
      <w:r w:rsidR="00FA0E7A">
        <w:rPr>
          <w:color w:val="000090"/>
          <w:sz w:val="24"/>
          <w:szCs w:val="24"/>
        </w:rPr>
        <w:t xml:space="preserve"> </w:t>
      </w:r>
      <w:r w:rsidRPr="00FA0E7A">
        <w:rPr>
          <w:color w:val="000090"/>
          <w:sz w:val="24"/>
          <w:szCs w:val="24"/>
        </w:rPr>
        <w:t xml:space="preserve">25 </w:t>
      </w:r>
      <w:r w:rsidR="00FA0E7A" w:rsidRPr="00FA0E7A">
        <w:rPr>
          <w:color w:val="000090"/>
          <w:sz w:val="24"/>
          <w:szCs w:val="24"/>
        </w:rPr>
        <w:t>years</w:t>
      </w:r>
      <w:r w:rsidRPr="00FA0E7A">
        <w:rPr>
          <w:color w:val="000090"/>
          <w:sz w:val="24"/>
          <w:szCs w:val="24"/>
        </w:rPr>
        <w:t xml:space="preserve"> in Cambridge</w:t>
      </w:r>
      <w:r w:rsidR="00FA0E7A">
        <w:rPr>
          <w:color w:val="000090"/>
          <w:sz w:val="24"/>
          <w:szCs w:val="24"/>
        </w:rPr>
        <w:t xml:space="preserve"> PD</w:t>
      </w:r>
    </w:p>
    <w:p w14:paraId="1AE08370" w14:textId="39B6EB5E" w:rsidR="00DB03B7" w:rsidRPr="00352CC8" w:rsidRDefault="00DB03B7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b/>
          <w:bCs/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 xml:space="preserve">Type of </w:t>
      </w:r>
      <w:r w:rsidR="00FA0E7A" w:rsidRPr="00352CC8">
        <w:rPr>
          <w:b/>
          <w:bCs/>
          <w:color w:val="000090"/>
          <w:sz w:val="24"/>
          <w:szCs w:val="24"/>
        </w:rPr>
        <w:t>Policing</w:t>
      </w:r>
    </w:p>
    <w:p w14:paraId="5E6E23F4" w14:textId="1298131C" w:rsidR="00DB03B7" w:rsidRPr="00FC7E3F" w:rsidRDefault="00DB03B7" w:rsidP="005B0AEA">
      <w:pPr>
        <w:pStyle w:val="ListParagraph"/>
        <w:numPr>
          <w:ilvl w:val="0"/>
          <w:numId w:val="47"/>
        </w:numPr>
        <w:tabs>
          <w:tab w:val="left" w:pos="720"/>
        </w:tabs>
        <w:snapToGrid w:val="0"/>
        <w:spacing w:after="0" w:line="240" w:lineRule="auto"/>
        <w:ind w:left="720"/>
        <w:jc w:val="both"/>
        <w:rPr>
          <w:color w:val="000090"/>
          <w:sz w:val="24"/>
          <w:szCs w:val="24"/>
        </w:rPr>
      </w:pPr>
      <w:r w:rsidRPr="0063660A">
        <w:rPr>
          <w:i/>
          <w:iCs/>
          <w:color w:val="000090"/>
          <w:sz w:val="24"/>
          <w:szCs w:val="24"/>
        </w:rPr>
        <w:t xml:space="preserve">Community </w:t>
      </w:r>
      <w:r w:rsidR="0063660A">
        <w:rPr>
          <w:i/>
          <w:iCs/>
          <w:color w:val="000090"/>
          <w:sz w:val="24"/>
          <w:szCs w:val="24"/>
        </w:rPr>
        <w:t>O</w:t>
      </w:r>
      <w:r w:rsidRPr="0063660A">
        <w:rPr>
          <w:i/>
          <w:iCs/>
          <w:color w:val="000090"/>
          <w:sz w:val="24"/>
          <w:szCs w:val="24"/>
        </w:rPr>
        <w:t xml:space="preserve">rienting </w:t>
      </w:r>
      <w:r w:rsidR="0063660A">
        <w:rPr>
          <w:i/>
          <w:iCs/>
          <w:color w:val="000090"/>
          <w:sz w:val="24"/>
          <w:szCs w:val="24"/>
        </w:rPr>
        <w:t>P</w:t>
      </w:r>
      <w:r w:rsidRPr="0063660A">
        <w:rPr>
          <w:i/>
          <w:iCs/>
          <w:color w:val="000090"/>
          <w:sz w:val="24"/>
          <w:szCs w:val="24"/>
        </w:rPr>
        <w:t>olicing</w:t>
      </w:r>
      <w:r w:rsidR="00FC7E3F" w:rsidRPr="00FC7E3F">
        <w:rPr>
          <w:color w:val="000090"/>
          <w:sz w:val="24"/>
          <w:szCs w:val="24"/>
        </w:rPr>
        <w:t xml:space="preserve"> (started in 2022)</w:t>
      </w:r>
      <w:r w:rsidRPr="00FC7E3F">
        <w:rPr>
          <w:color w:val="000090"/>
          <w:sz w:val="24"/>
          <w:szCs w:val="24"/>
        </w:rPr>
        <w:t xml:space="preserve">- </w:t>
      </w:r>
      <w:r w:rsidR="00FC7E3F" w:rsidRPr="00FC7E3F">
        <w:rPr>
          <w:color w:val="000090"/>
          <w:sz w:val="24"/>
          <w:szCs w:val="24"/>
        </w:rPr>
        <w:t xml:space="preserve">“bringing the community together and be in that support system for our community” – like doing things with the kids. </w:t>
      </w:r>
      <w:r w:rsidRPr="00FC7E3F">
        <w:rPr>
          <w:color w:val="000090"/>
          <w:sz w:val="24"/>
          <w:szCs w:val="24"/>
        </w:rPr>
        <w:t xml:space="preserve">PAL basketball </w:t>
      </w:r>
      <w:r w:rsidR="00AB700E" w:rsidRPr="00FC7E3F">
        <w:rPr>
          <w:color w:val="000090"/>
          <w:sz w:val="24"/>
          <w:szCs w:val="24"/>
        </w:rPr>
        <w:t xml:space="preserve">leagues. </w:t>
      </w:r>
      <w:r w:rsidRPr="00FC7E3F">
        <w:rPr>
          <w:color w:val="000090"/>
          <w:sz w:val="24"/>
          <w:szCs w:val="24"/>
        </w:rPr>
        <w:t>Every officer is community policing officer</w:t>
      </w:r>
      <w:r w:rsidR="00FC7E3F" w:rsidRPr="00FC7E3F">
        <w:rPr>
          <w:color w:val="000090"/>
          <w:sz w:val="24"/>
          <w:szCs w:val="24"/>
        </w:rPr>
        <w:t xml:space="preserve"> (not just during special events)</w:t>
      </w:r>
      <w:r w:rsidRPr="00FC7E3F">
        <w:rPr>
          <w:color w:val="000090"/>
          <w:sz w:val="24"/>
          <w:szCs w:val="24"/>
        </w:rPr>
        <w:t xml:space="preserve"> – </w:t>
      </w:r>
      <w:r w:rsidR="00FC7E3F" w:rsidRPr="00FC7E3F">
        <w:rPr>
          <w:color w:val="000090"/>
          <w:sz w:val="24"/>
          <w:szCs w:val="24"/>
        </w:rPr>
        <w:t xml:space="preserve">It’s about </w:t>
      </w:r>
      <w:r w:rsidRPr="00FC7E3F">
        <w:rPr>
          <w:color w:val="000090"/>
          <w:sz w:val="24"/>
          <w:szCs w:val="24"/>
        </w:rPr>
        <w:t xml:space="preserve">public </w:t>
      </w:r>
      <w:r w:rsidR="00FC7E3F" w:rsidRPr="00FC7E3F">
        <w:rPr>
          <w:color w:val="000090"/>
          <w:sz w:val="24"/>
          <w:szCs w:val="24"/>
        </w:rPr>
        <w:t xml:space="preserve">and </w:t>
      </w:r>
      <w:r w:rsidRPr="00FC7E3F">
        <w:rPr>
          <w:color w:val="000090"/>
          <w:sz w:val="24"/>
          <w:szCs w:val="24"/>
        </w:rPr>
        <w:t>social interaction</w:t>
      </w:r>
      <w:r w:rsidR="00FC7E3F" w:rsidRPr="00FC7E3F">
        <w:rPr>
          <w:color w:val="000090"/>
          <w:sz w:val="24"/>
          <w:szCs w:val="24"/>
        </w:rPr>
        <w:t xml:space="preserve">s. </w:t>
      </w:r>
      <w:r w:rsidR="00FC7E3F">
        <w:rPr>
          <w:color w:val="000090"/>
          <w:sz w:val="24"/>
          <w:szCs w:val="24"/>
        </w:rPr>
        <w:t>“T</w:t>
      </w:r>
      <w:r w:rsidR="00FC7E3F" w:rsidRPr="00FC7E3F">
        <w:rPr>
          <w:color w:val="000090"/>
          <w:sz w:val="24"/>
          <w:szCs w:val="24"/>
        </w:rPr>
        <w:t>he respect</w:t>
      </w:r>
      <w:r w:rsidR="00FC7E3F">
        <w:rPr>
          <w:color w:val="000090"/>
          <w:sz w:val="24"/>
          <w:szCs w:val="24"/>
        </w:rPr>
        <w:t xml:space="preserve"> </w:t>
      </w:r>
      <w:r w:rsidR="00FC7E3F" w:rsidRPr="00FC7E3F">
        <w:rPr>
          <w:color w:val="000090"/>
          <w:sz w:val="24"/>
          <w:szCs w:val="24"/>
        </w:rPr>
        <w:t>you give is the respect you'll get and that's what we try to instill into our officers</w:t>
      </w:r>
      <w:r w:rsidR="00FC7E3F">
        <w:rPr>
          <w:color w:val="000090"/>
          <w:sz w:val="24"/>
          <w:szCs w:val="24"/>
        </w:rPr>
        <w:t>.”</w:t>
      </w:r>
    </w:p>
    <w:p w14:paraId="029B5E44" w14:textId="2575EA0E" w:rsidR="00DB03B7" w:rsidRDefault="00AB700E" w:rsidP="005B0AEA">
      <w:pPr>
        <w:pStyle w:val="ListParagraph"/>
        <w:numPr>
          <w:ilvl w:val="0"/>
          <w:numId w:val="47"/>
        </w:numPr>
        <w:tabs>
          <w:tab w:val="left" w:pos="720"/>
        </w:tabs>
        <w:snapToGrid w:val="0"/>
        <w:spacing w:after="0" w:line="240" w:lineRule="auto"/>
        <w:ind w:left="720"/>
        <w:jc w:val="both"/>
        <w:rPr>
          <w:color w:val="000090"/>
          <w:sz w:val="24"/>
          <w:szCs w:val="24"/>
        </w:rPr>
      </w:pPr>
      <w:r w:rsidRPr="0063660A">
        <w:rPr>
          <w:i/>
          <w:iCs/>
          <w:color w:val="000090"/>
          <w:sz w:val="24"/>
          <w:szCs w:val="24"/>
        </w:rPr>
        <w:lastRenderedPageBreak/>
        <w:t>Patrolling with purpose</w:t>
      </w:r>
      <w:r>
        <w:rPr>
          <w:color w:val="000090"/>
          <w:sz w:val="24"/>
          <w:szCs w:val="24"/>
        </w:rPr>
        <w:t xml:space="preserve"> </w:t>
      </w:r>
      <w:r w:rsidR="00FC7E3F">
        <w:rPr>
          <w:color w:val="000090"/>
          <w:sz w:val="24"/>
          <w:szCs w:val="24"/>
        </w:rPr>
        <w:t xml:space="preserve">(started in 2023) </w:t>
      </w:r>
      <w:r>
        <w:rPr>
          <w:color w:val="000090"/>
          <w:sz w:val="24"/>
          <w:szCs w:val="24"/>
        </w:rPr>
        <w:t xml:space="preserve">– </w:t>
      </w:r>
      <w:r w:rsidR="00FC7E3F">
        <w:rPr>
          <w:color w:val="000090"/>
          <w:sz w:val="24"/>
          <w:szCs w:val="24"/>
        </w:rPr>
        <w:t xml:space="preserve">with </w:t>
      </w:r>
      <w:r>
        <w:rPr>
          <w:color w:val="000090"/>
          <w:sz w:val="24"/>
          <w:szCs w:val="24"/>
        </w:rPr>
        <w:t xml:space="preserve">crime mapping </w:t>
      </w:r>
      <w:r w:rsidR="0063660A">
        <w:rPr>
          <w:color w:val="000090"/>
          <w:sz w:val="24"/>
          <w:szCs w:val="24"/>
        </w:rPr>
        <w:t xml:space="preserve">(using GIS Mapping) </w:t>
      </w:r>
      <w:r w:rsidR="00FC7E3F">
        <w:rPr>
          <w:color w:val="000090"/>
          <w:sz w:val="24"/>
          <w:szCs w:val="24"/>
        </w:rPr>
        <w:t xml:space="preserve">we can </w:t>
      </w:r>
      <w:r w:rsidR="00FC7E3F" w:rsidRPr="00FC7E3F">
        <w:rPr>
          <w:color w:val="000090"/>
          <w:sz w:val="24"/>
          <w:szCs w:val="24"/>
        </w:rPr>
        <w:t xml:space="preserve">know where crime is occurring </w:t>
      </w:r>
      <w:r w:rsidR="00FC7E3F">
        <w:rPr>
          <w:color w:val="000090"/>
          <w:sz w:val="24"/>
          <w:szCs w:val="24"/>
        </w:rPr>
        <w:t>and</w:t>
      </w:r>
      <w:r>
        <w:rPr>
          <w:color w:val="000090"/>
          <w:sz w:val="24"/>
          <w:szCs w:val="24"/>
        </w:rPr>
        <w:t xml:space="preserve"> look at trends </w:t>
      </w:r>
      <w:r w:rsidR="00FC7E3F">
        <w:rPr>
          <w:color w:val="000090"/>
          <w:sz w:val="24"/>
          <w:szCs w:val="24"/>
        </w:rPr>
        <w:t xml:space="preserve">to </w:t>
      </w:r>
      <w:r>
        <w:rPr>
          <w:color w:val="000090"/>
          <w:sz w:val="24"/>
          <w:szCs w:val="24"/>
        </w:rPr>
        <w:t>be proactive in prevent</w:t>
      </w:r>
      <w:r w:rsidR="00FC7E3F">
        <w:rPr>
          <w:color w:val="000090"/>
          <w:sz w:val="24"/>
          <w:szCs w:val="24"/>
        </w:rPr>
        <w:t>ing</w:t>
      </w:r>
      <w:r>
        <w:rPr>
          <w:color w:val="000090"/>
          <w:sz w:val="24"/>
          <w:szCs w:val="24"/>
        </w:rPr>
        <w:t xml:space="preserve"> crime </w:t>
      </w:r>
      <w:r w:rsidR="00FC7E3F">
        <w:rPr>
          <w:color w:val="000090"/>
          <w:sz w:val="24"/>
          <w:szCs w:val="24"/>
        </w:rPr>
        <w:t>when</w:t>
      </w:r>
      <w:r>
        <w:rPr>
          <w:color w:val="000090"/>
          <w:sz w:val="24"/>
          <w:szCs w:val="24"/>
        </w:rPr>
        <w:t xml:space="preserve"> possible. Patrol in certain areas for certain time intervals </w:t>
      </w:r>
    </w:p>
    <w:p w14:paraId="523FBF9F" w14:textId="4F29A22E" w:rsidR="00AB700E" w:rsidRDefault="00381AB7" w:rsidP="00886293">
      <w:pPr>
        <w:pStyle w:val="ListParagraph"/>
        <w:numPr>
          <w:ilvl w:val="0"/>
          <w:numId w:val="46"/>
        </w:numPr>
        <w:tabs>
          <w:tab w:val="left" w:pos="720"/>
        </w:tabs>
        <w:snapToGrid w:val="0"/>
        <w:spacing w:after="0" w:line="240" w:lineRule="auto"/>
        <w:jc w:val="both"/>
        <w:rPr>
          <w:color w:val="000090"/>
          <w:sz w:val="24"/>
          <w:szCs w:val="24"/>
        </w:rPr>
      </w:pPr>
      <w:r w:rsidRPr="00381AB7">
        <w:rPr>
          <w:color w:val="000090"/>
          <w:sz w:val="24"/>
          <w:szCs w:val="24"/>
          <w:u w:val="single"/>
        </w:rPr>
        <w:t>Results:</w:t>
      </w:r>
      <w:r>
        <w:rPr>
          <w:color w:val="000090"/>
          <w:sz w:val="24"/>
          <w:szCs w:val="24"/>
        </w:rPr>
        <w:t xml:space="preserve"> </w:t>
      </w:r>
      <w:r w:rsidR="00AB700E">
        <w:rPr>
          <w:color w:val="000090"/>
          <w:sz w:val="24"/>
          <w:szCs w:val="24"/>
        </w:rPr>
        <w:t xml:space="preserve">Overall crime </w:t>
      </w:r>
      <w:r w:rsidR="00FC7E3F">
        <w:rPr>
          <w:color w:val="000090"/>
          <w:sz w:val="24"/>
          <w:szCs w:val="24"/>
        </w:rPr>
        <w:t xml:space="preserve">has decreased by </w:t>
      </w:r>
      <w:r w:rsidR="00AB700E">
        <w:rPr>
          <w:color w:val="000090"/>
          <w:sz w:val="24"/>
          <w:szCs w:val="24"/>
        </w:rPr>
        <w:t xml:space="preserve">14.5% in </w:t>
      </w:r>
      <w:r w:rsidR="0063660A">
        <w:rPr>
          <w:color w:val="000090"/>
          <w:sz w:val="24"/>
          <w:szCs w:val="24"/>
        </w:rPr>
        <w:t>the past</w:t>
      </w:r>
      <w:r w:rsidR="00AB700E">
        <w:rPr>
          <w:color w:val="000090"/>
          <w:sz w:val="24"/>
          <w:szCs w:val="24"/>
        </w:rPr>
        <w:t xml:space="preserve"> year</w:t>
      </w:r>
      <w:r w:rsidR="00FC7E3F">
        <w:rPr>
          <w:color w:val="000090"/>
          <w:sz w:val="24"/>
          <w:szCs w:val="24"/>
        </w:rPr>
        <w:t xml:space="preserve">! </w:t>
      </w:r>
    </w:p>
    <w:p w14:paraId="0FCCE342" w14:textId="2807C17D" w:rsidR="00AB700E" w:rsidRDefault="00FC7E3F" w:rsidP="00886293">
      <w:pPr>
        <w:pStyle w:val="ListParagraph"/>
        <w:numPr>
          <w:ilvl w:val="0"/>
          <w:numId w:val="47"/>
        </w:numPr>
        <w:tabs>
          <w:tab w:val="left" w:pos="720"/>
        </w:tabs>
        <w:snapToGrid w:val="0"/>
        <w:spacing w:after="0" w:line="240" w:lineRule="auto"/>
        <w:ind w:left="1350" w:hanging="27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>It t</w:t>
      </w:r>
      <w:r w:rsidR="00AB700E">
        <w:rPr>
          <w:color w:val="000090"/>
          <w:sz w:val="24"/>
          <w:szCs w:val="24"/>
        </w:rPr>
        <w:t xml:space="preserve">akes city wide commitment. </w:t>
      </w:r>
    </w:p>
    <w:p w14:paraId="567D6496" w14:textId="31E63012" w:rsidR="00AB700E" w:rsidRDefault="00AB700E" w:rsidP="00886293">
      <w:pPr>
        <w:pStyle w:val="ListParagraph"/>
        <w:numPr>
          <w:ilvl w:val="0"/>
          <w:numId w:val="47"/>
        </w:numPr>
        <w:tabs>
          <w:tab w:val="left" w:pos="720"/>
        </w:tabs>
        <w:snapToGrid w:val="0"/>
        <w:spacing w:after="0" w:line="240" w:lineRule="auto"/>
        <w:ind w:left="1350" w:hanging="270"/>
        <w:jc w:val="both"/>
        <w:rPr>
          <w:color w:val="000090"/>
          <w:sz w:val="24"/>
          <w:szCs w:val="24"/>
        </w:rPr>
      </w:pPr>
      <w:r w:rsidRPr="00AB700E">
        <w:rPr>
          <w:color w:val="000090"/>
          <w:sz w:val="24"/>
          <w:szCs w:val="24"/>
        </w:rPr>
        <w:t>Code enforcement is important</w:t>
      </w:r>
      <w:r w:rsidR="00FC7E3F">
        <w:rPr>
          <w:color w:val="000090"/>
          <w:sz w:val="24"/>
          <w:szCs w:val="24"/>
        </w:rPr>
        <w:t>.</w:t>
      </w:r>
      <w:r w:rsidRPr="00AB700E">
        <w:rPr>
          <w:color w:val="000090"/>
          <w:sz w:val="24"/>
          <w:szCs w:val="24"/>
        </w:rPr>
        <w:t xml:space="preserve"> </w:t>
      </w:r>
      <w:r w:rsidR="00381AB7">
        <w:rPr>
          <w:color w:val="000090"/>
          <w:sz w:val="24"/>
          <w:szCs w:val="24"/>
        </w:rPr>
        <w:t>Apartment Complex Manager’s support. L</w:t>
      </w:r>
      <w:r w:rsidRPr="00AB700E">
        <w:rPr>
          <w:color w:val="000090"/>
          <w:sz w:val="24"/>
          <w:szCs w:val="24"/>
        </w:rPr>
        <w:t>aw enforcement presence</w:t>
      </w:r>
      <w:r w:rsidR="00381AB7">
        <w:rPr>
          <w:color w:val="000090"/>
          <w:sz w:val="24"/>
          <w:szCs w:val="24"/>
        </w:rPr>
        <w:t xml:space="preserve"> at the Apartment Complex</w:t>
      </w:r>
      <w:r w:rsidRPr="00AB700E">
        <w:rPr>
          <w:color w:val="000090"/>
          <w:sz w:val="24"/>
          <w:szCs w:val="24"/>
        </w:rPr>
        <w:t xml:space="preserve"> (</w:t>
      </w:r>
      <w:r w:rsidR="0080174E">
        <w:rPr>
          <w:color w:val="000090"/>
          <w:sz w:val="24"/>
          <w:szCs w:val="24"/>
        </w:rPr>
        <w:t>i.e.,</w:t>
      </w:r>
      <w:r w:rsidR="00381AB7">
        <w:rPr>
          <w:color w:val="000090"/>
          <w:sz w:val="24"/>
          <w:szCs w:val="24"/>
        </w:rPr>
        <w:t xml:space="preserve"> Greenwood Ave. A</w:t>
      </w:r>
      <w:r w:rsidRPr="00AB700E">
        <w:rPr>
          <w:color w:val="000090"/>
          <w:sz w:val="24"/>
          <w:szCs w:val="24"/>
        </w:rPr>
        <w:t>partment</w:t>
      </w:r>
      <w:r w:rsidR="00381AB7">
        <w:rPr>
          <w:color w:val="000090"/>
          <w:sz w:val="24"/>
          <w:szCs w:val="24"/>
        </w:rPr>
        <w:t xml:space="preserve"> rented by PD</w:t>
      </w:r>
      <w:r w:rsidRPr="00AB700E">
        <w:rPr>
          <w:color w:val="000090"/>
          <w:sz w:val="24"/>
          <w:szCs w:val="24"/>
        </w:rPr>
        <w:t>).</w:t>
      </w:r>
      <w:r w:rsidR="00381AB7">
        <w:rPr>
          <w:color w:val="000090"/>
          <w:sz w:val="24"/>
          <w:szCs w:val="24"/>
        </w:rPr>
        <w:t xml:space="preserve"> This was done to reduce crime and gun violence in that </w:t>
      </w:r>
      <w:r w:rsidR="0063660A">
        <w:rPr>
          <w:color w:val="000090"/>
          <w:sz w:val="24"/>
          <w:szCs w:val="24"/>
        </w:rPr>
        <w:t>area,</w:t>
      </w:r>
      <w:r w:rsidR="00381AB7">
        <w:rPr>
          <w:color w:val="000090"/>
          <w:sz w:val="24"/>
          <w:szCs w:val="24"/>
        </w:rPr>
        <w:t xml:space="preserve"> and it really made a difference. </w:t>
      </w:r>
    </w:p>
    <w:p w14:paraId="68A17965" w14:textId="266D6916" w:rsidR="00AB700E" w:rsidRDefault="00AB700E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 xml:space="preserve">Training </w:t>
      </w:r>
      <w:r w:rsidRPr="00AB700E">
        <w:rPr>
          <w:color w:val="000090"/>
          <w:sz w:val="24"/>
          <w:szCs w:val="24"/>
        </w:rPr>
        <w:t xml:space="preserve">is </w:t>
      </w:r>
      <w:r w:rsidR="00381AB7">
        <w:rPr>
          <w:color w:val="000090"/>
          <w:sz w:val="24"/>
          <w:szCs w:val="24"/>
        </w:rPr>
        <w:t xml:space="preserve">also </w:t>
      </w:r>
      <w:r w:rsidRPr="00AB700E">
        <w:rPr>
          <w:color w:val="000090"/>
          <w:sz w:val="24"/>
          <w:szCs w:val="24"/>
        </w:rPr>
        <w:t>critical</w:t>
      </w:r>
      <w:r w:rsidR="00381AB7">
        <w:rPr>
          <w:color w:val="000090"/>
          <w:sz w:val="24"/>
          <w:szCs w:val="24"/>
        </w:rPr>
        <w:t>. L</w:t>
      </w:r>
      <w:r w:rsidRPr="00AB700E">
        <w:rPr>
          <w:color w:val="000090"/>
          <w:sz w:val="24"/>
          <w:szCs w:val="24"/>
        </w:rPr>
        <w:t xml:space="preserve">aws change and skills need to </w:t>
      </w:r>
      <w:r w:rsidR="0063660A">
        <w:rPr>
          <w:color w:val="000090"/>
          <w:sz w:val="24"/>
          <w:szCs w:val="24"/>
        </w:rPr>
        <w:t xml:space="preserve">be </w:t>
      </w:r>
      <w:r w:rsidRPr="00AB700E">
        <w:rPr>
          <w:color w:val="000090"/>
          <w:sz w:val="24"/>
          <w:szCs w:val="24"/>
        </w:rPr>
        <w:t>kept up</w:t>
      </w:r>
      <w:r w:rsidR="00381AB7">
        <w:rPr>
          <w:color w:val="000090"/>
          <w:sz w:val="24"/>
          <w:szCs w:val="24"/>
        </w:rPr>
        <w:t xml:space="preserve"> </w:t>
      </w:r>
      <w:r w:rsidR="0063660A">
        <w:rPr>
          <w:color w:val="000090"/>
          <w:sz w:val="24"/>
          <w:szCs w:val="24"/>
        </w:rPr>
        <w:t>to</w:t>
      </w:r>
      <w:r w:rsidR="00381AB7">
        <w:rPr>
          <w:color w:val="000090"/>
          <w:sz w:val="24"/>
          <w:szCs w:val="24"/>
        </w:rPr>
        <w:t xml:space="preserve"> be best prepared. We logged over </w:t>
      </w:r>
      <w:r w:rsidRPr="00AB700E">
        <w:rPr>
          <w:color w:val="000090"/>
          <w:sz w:val="24"/>
          <w:szCs w:val="24"/>
        </w:rPr>
        <w:t>6000 training hour</w:t>
      </w:r>
      <w:r w:rsidR="00381AB7">
        <w:rPr>
          <w:color w:val="000090"/>
          <w:sz w:val="24"/>
          <w:szCs w:val="24"/>
        </w:rPr>
        <w:t>s across 36 officers</w:t>
      </w:r>
      <w:r w:rsidRPr="00AB700E">
        <w:rPr>
          <w:color w:val="000090"/>
          <w:sz w:val="24"/>
          <w:szCs w:val="24"/>
        </w:rPr>
        <w:t xml:space="preserve"> </w:t>
      </w:r>
    </w:p>
    <w:p w14:paraId="4E9FE02D" w14:textId="4CDCBB70" w:rsidR="00AB700E" w:rsidRPr="00352CC8" w:rsidRDefault="00AB700E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 xml:space="preserve">Partnering </w:t>
      </w:r>
      <w:r w:rsidR="0063660A" w:rsidRPr="00352CC8">
        <w:rPr>
          <w:b/>
          <w:bCs/>
          <w:color w:val="000090"/>
          <w:sz w:val="24"/>
          <w:szCs w:val="24"/>
        </w:rPr>
        <w:t xml:space="preserve">well </w:t>
      </w:r>
      <w:r w:rsidRPr="00352CC8">
        <w:rPr>
          <w:b/>
          <w:bCs/>
          <w:color w:val="000090"/>
          <w:sz w:val="24"/>
          <w:szCs w:val="24"/>
        </w:rPr>
        <w:t xml:space="preserve">with </w:t>
      </w:r>
      <w:r w:rsidR="00381AB7" w:rsidRPr="00352CC8">
        <w:rPr>
          <w:b/>
          <w:bCs/>
          <w:color w:val="000090"/>
          <w:sz w:val="24"/>
          <w:szCs w:val="24"/>
        </w:rPr>
        <w:t>J</w:t>
      </w:r>
      <w:r w:rsidRPr="00352CC8">
        <w:rPr>
          <w:b/>
          <w:bCs/>
          <w:color w:val="000090"/>
          <w:sz w:val="24"/>
          <w:szCs w:val="24"/>
        </w:rPr>
        <w:t xml:space="preserve">uvenile </w:t>
      </w:r>
      <w:r w:rsidR="00381AB7" w:rsidRPr="00352CC8">
        <w:rPr>
          <w:b/>
          <w:bCs/>
          <w:color w:val="000090"/>
          <w:sz w:val="24"/>
          <w:szCs w:val="24"/>
        </w:rPr>
        <w:t>Services</w:t>
      </w:r>
      <w:r w:rsidR="0063660A" w:rsidRPr="00352CC8">
        <w:rPr>
          <w:b/>
          <w:bCs/>
          <w:color w:val="000090"/>
          <w:sz w:val="24"/>
          <w:szCs w:val="24"/>
        </w:rPr>
        <w:t xml:space="preserve"> and </w:t>
      </w:r>
      <w:r w:rsidR="00381AB7" w:rsidRPr="00352CC8">
        <w:rPr>
          <w:b/>
          <w:bCs/>
          <w:color w:val="000090"/>
          <w:sz w:val="24"/>
          <w:szCs w:val="24"/>
        </w:rPr>
        <w:t>The Board of Education</w:t>
      </w:r>
      <w:r w:rsidR="00381AB7" w:rsidRPr="00352CC8">
        <w:rPr>
          <w:color w:val="000090"/>
          <w:sz w:val="24"/>
          <w:szCs w:val="24"/>
        </w:rPr>
        <w:t xml:space="preserve"> </w:t>
      </w:r>
      <w:r w:rsidR="00F35547" w:rsidRPr="00352CC8">
        <w:rPr>
          <w:color w:val="000090"/>
          <w:sz w:val="24"/>
          <w:szCs w:val="24"/>
        </w:rPr>
        <w:t xml:space="preserve">to initiate a </w:t>
      </w:r>
      <w:r w:rsidR="00E81B9A" w:rsidRPr="00352CC8">
        <w:rPr>
          <w:color w:val="000090"/>
          <w:sz w:val="24"/>
          <w:szCs w:val="24"/>
        </w:rPr>
        <w:t xml:space="preserve">Teen </w:t>
      </w:r>
      <w:r w:rsidR="00F35547" w:rsidRPr="00352CC8">
        <w:rPr>
          <w:color w:val="000090"/>
          <w:sz w:val="24"/>
          <w:szCs w:val="24"/>
        </w:rPr>
        <w:t>C</w:t>
      </w:r>
      <w:r w:rsidR="00AC4D49" w:rsidRPr="00352CC8">
        <w:rPr>
          <w:color w:val="000090"/>
          <w:sz w:val="24"/>
          <w:szCs w:val="24"/>
        </w:rPr>
        <w:t>ourt</w:t>
      </w:r>
      <w:r w:rsidR="00F35547" w:rsidRPr="00352CC8">
        <w:rPr>
          <w:color w:val="000090"/>
          <w:sz w:val="24"/>
          <w:szCs w:val="24"/>
        </w:rPr>
        <w:t xml:space="preserve">, intended for children who commit minor infractions that would not be eligible to go into </w:t>
      </w:r>
      <w:r w:rsidR="0080174E" w:rsidRPr="00352CC8">
        <w:rPr>
          <w:color w:val="000090"/>
          <w:sz w:val="24"/>
          <w:szCs w:val="24"/>
        </w:rPr>
        <w:t>the official</w:t>
      </w:r>
      <w:r w:rsidR="00F35547" w:rsidRPr="00352CC8">
        <w:rPr>
          <w:color w:val="000090"/>
          <w:sz w:val="24"/>
          <w:szCs w:val="24"/>
        </w:rPr>
        <w:t xml:space="preserve"> court system</w:t>
      </w:r>
      <w:r w:rsidR="00AC4D49" w:rsidRPr="00352CC8">
        <w:rPr>
          <w:color w:val="000090"/>
          <w:sz w:val="24"/>
          <w:szCs w:val="24"/>
        </w:rPr>
        <w:t>.</w:t>
      </w:r>
      <w:r w:rsidR="00F35547" w:rsidRPr="00352CC8">
        <w:rPr>
          <w:color w:val="000090"/>
          <w:sz w:val="24"/>
          <w:szCs w:val="24"/>
        </w:rPr>
        <w:t xml:space="preserve"> They have a chance to be judged by their peers in an actual court setting. Great opportunity to get the </w:t>
      </w:r>
      <w:r w:rsidR="0063660A" w:rsidRPr="00352CC8">
        <w:rPr>
          <w:color w:val="000090"/>
          <w:sz w:val="24"/>
          <w:szCs w:val="24"/>
        </w:rPr>
        <w:t>parents</w:t>
      </w:r>
      <w:r w:rsidR="00F35547" w:rsidRPr="00352CC8">
        <w:rPr>
          <w:color w:val="000090"/>
          <w:sz w:val="24"/>
          <w:szCs w:val="24"/>
        </w:rPr>
        <w:t xml:space="preserve"> and the kids to be involved. If found guilty they would have to do community service </w:t>
      </w:r>
      <w:r w:rsidR="0063660A" w:rsidRPr="00352CC8">
        <w:rPr>
          <w:color w:val="000090"/>
          <w:sz w:val="24"/>
          <w:szCs w:val="24"/>
        </w:rPr>
        <w:t>hours,</w:t>
      </w:r>
      <w:r w:rsidR="00F35547" w:rsidRPr="00352CC8">
        <w:rPr>
          <w:color w:val="000090"/>
          <w:sz w:val="24"/>
          <w:szCs w:val="24"/>
        </w:rPr>
        <w:t xml:space="preserve"> possibly with community police</w:t>
      </w:r>
      <w:r w:rsidR="0080174E" w:rsidRPr="00352CC8">
        <w:rPr>
          <w:color w:val="000090"/>
          <w:sz w:val="24"/>
          <w:szCs w:val="24"/>
        </w:rPr>
        <w:t xml:space="preserve">. </w:t>
      </w:r>
    </w:p>
    <w:p w14:paraId="13BCB71B" w14:textId="741F15B5" w:rsidR="00AB700E" w:rsidRPr="00352CC8" w:rsidRDefault="00AB700E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 xml:space="preserve">Partnering with </w:t>
      </w:r>
      <w:r w:rsidR="00381AB7" w:rsidRPr="00352CC8">
        <w:rPr>
          <w:b/>
          <w:bCs/>
          <w:color w:val="000090"/>
          <w:sz w:val="24"/>
          <w:szCs w:val="24"/>
        </w:rPr>
        <w:t>Dorchester County</w:t>
      </w:r>
      <w:r w:rsidRPr="00352CC8">
        <w:rPr>
          <w:b/>
          <w:bCs/>
          <w:color w:val="000090"/>
          <w:sz w:val="24"/>
          <w:szCs w:val="24"/>
        </w:rPr>
        <w:t xml:space="preserve"> </w:t>
      </w:r>
      <w:r w:rsidR="00F35547" w:rsidRPr="00352CC8">
        <w:rPr>
          <w:b/>
          <w:bCs/>
          <w:color w:val="000090"/>
          <w:sz w:val="24"/>
          <w:szCs w:val="24"/>
        </w:rPr>
        <w:t>H</w:t>
      </w:r>
      <w:r w:rsidRPr="00352CC8">
        <w:rPr>
          <w:b/>
          <w:bCs/>
          <w:color w:val="000090"/>
          <w:sz w:val="24"/>
          <w:szCs w:val="24"/>
        </w:rPr>
        <w:t xml:space="preserve">ealth </w:t>
      </w:r>
      <w:r w:rsidR="00F35547" w:rsidRPr="00352CC8">
        <w:rPr>
          <w:b/>
          <w:bCs/>
          <w:color w:val="000090"/>
          <w:sz w:val="24"/>
          <w:szCs w:val="24"/>
        </w:rPr>
        <w:t>D</w:t>
      </w:r>
      <w:r w:rsidRPr="00352CC8">
        <w:rPr>
          <w:b/>
          <w:bCs/>
          <w:color w:val="000090"/>
          <w:sz w:val="24"/>
          <w:szCs w:val="24"/>
        </w:rPr>
        <w:t>ept</w:t>
      </w:r>
      <w:r w:rsidRPr="00352CC8">
        <w:rPr>
          <w:color w:val="000090"/>
          <w:sz w:val="24"/>
          <w:szCs w:val="24"/>
        </w:rPr>
        <w:t xml:space="preserve"> </w:t>
      </w:r>
      <w:r w:rsidR="00F35547" w:rsidRPr="00352CC8">
        <w:rPr>
          <w:color w:val="000090"/>
          <w:sz w:val="24"/>
          <w:szCs w:val="24"/>
        </w:rPr>
        <w:t xml:space="preserve">to support the </w:t>
      </w:r>
      <w:r w:rsidRPr="00352CC8">
        <w:rPr>
          <w:color w:val="000090"/>
          <w:sz w:val="24"/>
          <w:szCs w:val="24"/>
        </w:rPr>
        <w:t xml:space="preserve">mental health for both </w:t>
      </w:r>
      <w:r w:rsidR="00F35547" w:rsidRPr="00352CC8">
        <w:rPr>
          <w:color w:val="000090"/>
          <w:sz w:val="24"/>
          <w:szCs w:val="24"/>
        </w:rPr>
        <w:t xml:space="preserve">the </w:t>
      </w:r>
      <w:r w:rsidRPr="00352CC8">
        <w:rPr>
          <w:color w:val="000090"/>
          <w:sz w:val="24"/>
          <w:szCs w:val="24"/>
        </w:rPr>
        <w:t xml:space="preserve">community and </w:t>
      </w:r>
      <w:r w:rsidR="00F35547" w:rsidRPr="00352CC8">
        <w:rPr>
          <w:color w:val="000090"/>
          <w:sz w:val="24"/>
          <w:szCs w:val="24"/>
        </w:rPr>
        <w:t xml:space="preserve">for </w:t>
      </w:r>
      <w:r w:rsidRPr="00352CC8">
        <w:rPr>
          <w:color w:val="000090"/>
          <w:sz w:val="24"/>
          <w:szCs w:val="24"/>
        </w:rPr>
        <w:t>police officers especially if traumatic event occurs.</w:t>
      </w:r>
    </w:p>
    <w:p w14:paraId="15431FCD" w14:textId="7AD45760" w:rsidR="00AB700E" w:rsidRPr="00352CC8" w:rsidRDefault="00243672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>The drone</w:t>
      </w:r>
      <w:r w:rsidR="00AB700E" w:rsidRPr="00352CC8">
        <w:rPr>
          <w:b/>
          <w:bCs/>
          <w:color w:val="000090"/>
          <w:sz w:val="24"/>
          <w:szCs w:val="24"/>
        </w:rPr>
        <w:t xml:space="preserve"> program</w:t>
      </w:r>
      <w:r w:rsidR="00AB700E" w:rsidRPr="00352CC8">
        <w:rPr>
          <w:color w:val="000090"/>
          <w:sz w:val="24"/>
          <w:szCs w:val="24"/>
        </w:rPr>
        <w:t xml:space="preserve"> was funded last year. Testing and pilots licensing </w:t>
      </w:r>
      <w:r w:rsidR="00F35547" w:rsidRPr="00352CC8">
        <w:rPr>
          <w:color w:val="000090"/>
          <w:sz w:val="24"/>
          <w:szCs w:val="24"/>
        </w:rPr>
        <w:t xml:space="preserve">should </w:t>
      </w:r>
      <w:r w:rsidR="00AB700E" w:rsidRPr="00352CC8">
        <w:rPr>
          <w:color w:val="000090"/>
          <w:sz w:val="24"/>
          <w:szCs w:val="24"/>
        </w:rPr>
        <w:t xml:space="preserve">commence </w:t>
      </w:r>
      <w:r w:rsidR="00F35547" w:rsidRPr="00352CC8">
        <w:rPr>
          <w:color w:val="000090"/>
          <w:sz w:val="24"/>
          <w:szCs w:val="24"/>
        </w:rPr>
        <w:t>around April timeframe</w:t>
      </w:r>
      <w:r w:rsidR="00AB700E" w:rsidRPr="00352CC8">
        <w:rPr>
          <w:color w:val="000090"/>
          <w:sz w:val="24"/>
          <w:szCs w:val="24"/>
        </w:rPr>
        <w:t xml:space="preserve">. </w:t>
      </w:r>
      <w:r w:rsidR="00F35547" w:rsidRPr="00352CC8">
        <w:rPr>
          <w:color w:val="000090"/>
          <w:sz w:val="24"/>
          <w:szCs w:val="24"/>
        </w:rPr>
        <w:t>Will not replace police</w:t>
      </w:r>
      <w:r w:rsidRPr="00352CC8">
        <w:rPr>
          <w:color w:val="000090"/>
          <w:sz w:val="24"/>
          <w:szCs w:val="24"/>
        </w:rPr>
        <w:t xml:space="preserve"> officers</w:t>
      </w:r>
      <w:r w:rsidR="00F35547" w:rsidRPr="00352CC8">
        <w:rPr>
          <w:color w:val="000090"/>
          <w:sz w:val="24"/>
          <w:szCs w:val="24"/>
        </w:rPr>
        <w:t xml:space="preserve">. </w:t>
      </w:r>
      <w:r w:rsidR="0080174E" w:rsidRPr="00352CC8">
        <w:rPr>
          <w:color w:val="000090"/>
          <w:sz w:val="24"/>
          <w:szCs w:val="24"/>
        </w:rPr>
        <w:t>It is</w:t>
      </w:r>
      <w:r w:rsidR="00F35547" w:rsidRPr="00352CC8">
        <w:rPr>
          <w:color w:val="000090"/>
          <w:sz w:val="24"/>
          <w:szCs w:val="24"/>
        </w:rPr>
        <w:t xml:space="preserve"> considered a s</w:t>
      </w:r>
      <w:r w:rsidR="00AB700E" w:rsidRPr="00352CC8">
        <w:rPr>
          <w:color w:val="000090"/>
          <w:sz w:val="24"/>
          <w:szCs w:val="24"/>
        </w:rPr>
        <w:t>afety tool</w:t>
      </w:r>
      <w:r w:rsidR="00F35547" w:rsidRPr="00352CC8">
        <w:rPr>
          <w:color w:val="000090"/>
          <w:sz w:val="24"/>
          <w:szCs w:val="24"/>
        </w:rPr>
        <w:t xml:space="preserve"> and has</w:t>
      </w:r>
      <w:r w:rsidR="00AB700E" w:rsidRPr="00352CC8">
        <w:rPr>
          <w:color w:val="000090"/>
          <w:sz w:val="24"/>
          <w:szCs w:val="24"/>
        </w:rPr>
        <w:t xml:space="preserve"> benefit</w:t>
      </w:r>
      <w:r w:rsidR="00F35547" w:rsidRPr="00352CC8">
        <w:rPr>
          <w:color w:val="000090"/>
          <w:sz w:val="24"/>
          <w:szCs w:val="24"/>
        </w:rPr>
        <w:t>s for law enforcement</w:t>
      </w:r>
      <w:r w:rsidRPr="00352CC8">
        <w:rPr>
          <w:color w:val="000090"/>
          <w:sz w:val="24"/>
          <w:szCs w:val="24"/>
        </w:rPr>
        <w:t xml:space="preserve"> in fighting crime</w:t>
      </w:r>
      <w:r w:rsidR="00AB700E" w:rsidRPr="00352CC8">
        <w:rPr>
          <w:color w:val="000090"/>
          <w:sz w:val="24"/>
          <w:szCs w:val="24"/>
        </w:rPr>
        <w:t xml:space="preserve">. </w:t>
      </w:r>
    </w:p>
    <w:p w14:paraId="6EF5B077" w14:textId="44BB3581" w:rsidR="00AB700E" w:rsidRPr="00352CC8" w:rsidRDefault="00243672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>Staffing:</w:t>
      </w:r>
      <w:r w:rsidRPr="00352CC8">
        <w:rPr>
          <w:color w:val="000090"/>
          <w:sz w:val="24"/>
          <w:szCs w:val="24"/>
        </w:rPr>
        <w:t xml:space="preserve">  There are currently </w:t>
      </w:r>
      <w:r w:rsidR="00AB700E" w:rsidRPr="00352CC8">
        <w:rPr>
          <w:color w:val="000090"/>
          <w:sz w:val="24"/>
          <w:szCs w:val="24"/>
        </w:rPr>
        <w:t xml:space="preserve">36 police officers </w:t>
      </w:r>
      <w:r w:rsidRPr="00352CC8">
        <w:rPr>
          <w:color w:val="000090"/>
          <w:sz w:val="24"/>
          <w:szCs w:val="24"/>
        </w:rPr>
        <w:t xml:space="preserve">which includes 2 captains and 1 chief. The </w:t>
      </w:r>
      <w:r w:rsidR="00AB700E" w:rsidRPr="00352CC8">
        <w:rPr>
          <w:color w:val="000090"/>
          <w:sz w:val="24"/>
          <w:szCs w:val="24"/>
        </w:rPr>
        <w:t xml:space="preserve">goal </w:t>
      </w:r>
      <w:r w:rsidRPr="00352CC8">
        <w:rPr>
          <w:color w:val="000090"/>
          <w:sz w:val="24"/>
          <w:szCs w:val="24"/>
        </w:rPr>
        <w:t xml:space="preserve">(per budget) </w:t>
      </w:r>
      <w:r w:rsidR="00AB700E" w:rsidRPr="00352CC8">
        <w:rPr>
          <w:color w:val="000090"/>
          <w:sz w:val="24"/>
          <w:szCs w:val="24"/>
        </w:rPr>
        <w:t xml:space="preserve">was 40. </w:t>
      </w:r>
      <w:r w:rsidRPr="00352CC8">
        <w:rPr>
          <w:color w:val="000090"/>
          <w:sz w:val="24"/>
          <w:szCs w:val="24"/>
        </w:rPr>
        <w:t xml:space="preserve">The department is still </w:t>
      </w:r>
      <w:r w:rsidR="00AB700E" w:rsidRPr="00352CC8">
        <w:rPr>
          <w:color w:val="000090"/>
          <w:sz w:val="24"/>
          <w:szCs w:val="24"/>
        </w:rPr>
        <w:t>working toward th</w:t>
      </w:r>
      <w:r w:rsidRPr="00352CC8">
        <w:rPr>
          <w:color w:val="000090"/>
          <w:sz w:val="24"/>
          <w:szCs w:val="24"/>
        </w:rPr>
        <w:t>e</w:t>
      </w:r>
      <w:r w:rsidR="00AB700E" w:rsidRPr="00352CC8">
        <w:rPr>
          <w:color w:val="000090"/>
          <w:sz w:val="24"/>
          <w:szCs w:val="24"/>
        </w:rPr>
        <w:t xml:space="preserve"> goal</w:t>
      </w:r>
      <w:r w:rsidRPr="00352CC8">
        <w:rPr>
          <w:color w:val="000090"/>
          <w:sz w:val="24"/>
          <w:szCs w:val="24"/>
        </w:rPr>
        <w:t xml:space="preserve"> of 40</w:t>
      </w:r>
      <w:r w:rsidR="00AB700E" w:rsidRPr="00352CC8">
        <w:rPr>
          <w:color w:val="000090"/>
          <w:sz w:val="24"/>
          <w:szCs w:val="24"/>
        </w:rPr>
        <w:t xml:space="preserve"> </w:t>
      </w:r>
      <w:r w:rsidRPr="00352CC8">
        <w:rPr>
          <w:color w:val="000090"/>
          <w:sz w:val="24"/>
          <w:szCs w:val="24"/>
        </w:rPr>
        <w:t xml:space="preserve">to </w:t>
      </w:r>
      <w:r w:rsidR="00AB700E" w:rsidRPr="00352CC8">
        <w:rPr>
          <w:color w:val="000090"/>
          <w:sz w:val="24"/>
          <w:szCs w:val="24"/>
        </w:rPr>
        <w:t>reduc</w:t>
      </w:r>
      <w:r w:rsidRPr="00352CC8">
        <w:rPr>
          <w:color w:val="000090"/>
          <w:sz w:val="24"/>
          <w:szCs w:val="24"/>
        </w:rPr>
        <w:t>e</w:t>
      </w:r>
      <w:r w:rsidR="00AB700E" w:rsidRPr="00352CC8">
        <w:rPr>
          <w:color w:val="000090"/>
          <w:sz w:val="24"/>
          <w:szCs w:val="24"/>
        </w:rPr>
        <w:t xml:space="preserve"> </w:t>
      </w:r>
      <w:r w:rsidRPr="00352CC8">
        <w:rPr>
          <w:color w:val="000090"/>
          <w:sz w:val="24"/>
          <w:szCs w:val="24"/>
        </w:rPr>
        <w:t>overtime</w:t>
      </w:r>
      <w:r w:rsidR="00AB700E" w:rsidRPr="00352CC8">
        <w:rPr>
          <w:color w:val="000090"/>
          <w:sz w:val="24"/>
          <w:szCs w:val="24"/>
        </w:rPr>
        <w:t xml:space="preserve"> and potential burnout. </w:t>
      </w:r>
      <w:r w:rsidRPr="00352CC8">
        <w:rPr>
          <w:color w:val="000090"/>
          <w:sz w:val="24"/>
          <w:szCs w:val="24"/>
        </w:rPr>
        <w:t xml:space="preserve">Still with 36 officers, CPD answered 37,000 </w:t>
      </w:r>
      <w:r w:rsidR="00AB700E" w:rsidRPr="00352CC8">
        <w:rPr>
          <w:color w:val="000090"/>
          <w:sz w:val="24"/>
          <w:szCs w:val="24"/>
        </w:rPr>
        <w:t>calls of service</w:t>
      </w:r>
      <w:r w:rsidRPr="00352CC8">
        <w:rPr>
          <w:color w:val="000090"/>
          <w:sz w:val="24"/>
          <w:szCs w:val="24"/>
        </w:rPr>
        <w:t xml:space="preserve"> last year.</w:t>
      </w:r>
    </w:p>
    <w:p w14:paraId="18BE4BCC" w14:textId="1F0B6F5C" w:rsidR="00243672" w:rsidRDefault="00243672" w:rsidP="00352CC8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rPr>
          <w:color w:val="000090"/>
          <w:sz w:val="24"/>
          <w:szCs w:val="24"/>
        </w:rPr>
      </w:pPr>
      <w:r w:rsidRPr="00352CC8">
        <w:rPr>
          <w:b/>
          <w:bCs/>
          <w:color w:val="000090"/>
          <w:sz w:val="24"/>
          <w:szCs w:val="24"/>
        </w:rPr>
        <w:t>Some Statistics</w:t>
      </w:r>
      <w:r w:rsidR="00446E82" w:rsidRPr="00352CC8">
        <w:rPr>
          <w:b/>
          <w:bCs/>
          <w:color w:val="000090"/>
          <w:sz w:val="24"/>
          <w:szCs w:val="24"/>
        </w:rPr>
        <w:t xml:space="preserve"> 2024 compared to 2022</w:t>
      </w:r>
      <w:r w:rsidRPr="00352CC8">
        <w:rPr>
          <w:b/>
          <w:bCs/>
          <w:color w:val="000090"/>
          <w:sz w:val="24"/>
          <w:szCs w:val="24"/>
        </w:rPr>
        <w:t>:</w:t>
      </w:r>
      <w:r w:rsidRPr="00352CC8">
        <w:rPr>
          <w:color w:val="000090"/>
          <w:sz w:val="24"/>
          <w:szCs w:val="24"/>
        </w:rPr>
        <w:t xml:space="preserve"> For more see </w:t>
      </w:r>
      <w:r w:rsidR="005B0AEA" w:rsidRPr="00352CC8">
        <w:rPr>
          <w:color w:val="000090"/>
          <w:sz w:val="24"/>
          <w:szCs w:val="24"/>
        </w:rPr>
        <w:t xml:space="preserve">the Annual Report at this </w:t>
      </w:r>
      <w:r w:rsidRPr="00352CC8">
        <w:rPr>
          <w:color w:val="000090"/>
          <w:sz w:val="24"/>
          <w:szCs w:val="24"/>
        </w:rPr>
        <w:t xml:space="preserve">link: </w:t>
      </w:r>
      <w:hyperlink r:id="rId9" w:history="1">
        <w:r w:rsidRPr="005D7069">
          <w:rPr>
            <w:rStyle w:val="Hyperlink"/>
            <w:sz w:val="24"/>
            <w:szCs w:val="24"/>
          </w:rPr>
          <w:t>https://www.choosecambridge.com/ArchiveCenter/ViewFile/Item/80</w:t>
        </w:r>
      </w:hyperlink>
    </w:p>
    <w:p w14:paraId="28C193AA" w14:textId="5A8F20EB" w:rsidR="00AB700E" w:rsidRDefault="00AB700E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Sexual assaults/offenses </w:t>
      </w:r>
      <w:r w:rsidR="00446E82">
        <w:rPr>
          <w:color w:val="000090"/>
          <w:sz w:val="24"/>
          <w:szCs w:val="24"/>
        </w:rPr>
        <w:t>are up by</w:t>
      </w:r>
      <w:r w:rsidR="00243672">
        <w:rPr>
          <w:color w:val="000090"/>
          <w:sz w:val="24"/>
          <w:szCs w:val="24"/>
        </w:rPr>
        <w:t xml:space="preserve"> 12%</w:t>
      </w:r>
    </w:p>
    <w:p w14:paraId="2C105414" w14:textId="619357BD" w:rsidR="00AB700E" w:rsidRDefault="00AC4D49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>Burglaries</w:t>
      </w:r>
      <w:r w:rsidR="00AB700E">
        <w:rPr>
          <w:color w:val="000090"/>
          <w:sz w:val="24"/>
          <w:szCs w:val="24"/>
        </w:rPr>
        <w:t xml:space="preserve"> </w:t>
      </w:r>
      <w:r w:rsidR="007626FF">
        <w:rPr>
          <w:color w:val="000090"/>
          <w:sz w:val="24"/>
          <w:szCs w:val="24"/>
        </w:rPr>
        <w:t xml:space="preserve">are </w:t>
      </w:r>
      <w:r w:rsidR="0080174E">
        <w:rPr>
          <w:color w:val="000090"/>
          <w:sz w:val="24"/>
          <w:szCs w:val="24"/>
        </w:rPr>
        <w:t xml:space="preserve">down </w:t>
      </w:r>
      <w:r w:rsidR="00446E82">
        <w:rPr>
          <w:color w:val="000090"/>
          <w:sz w:val="24"/>
          <w:szCs w:val="24"/>
        </w:rPr>
        <w:t>by 12%</w:t>
      </w:r>
    </w:p>
    <w:p w14:paraId="292966C5" w14:textId="4B0F8CA8" w:rsidR="00AB700E" w:rsidRDefault="00AB700E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>Aggressive assault</w:t>
      </w:r>
      <w:r w:rsidR="0080174E">
        <w:rPr>
          <w:color w:val="000090"/>
          <w:sz w:val="24"/>
          <w:szCs w:val="24"/>
        </w:rPr>
        <w:t xml:space="preserve"> </w:t>
      </w:r>
      <w:r w:rsidR="00E81B9A">
        <w:rPr>
          <w:color w:val="000090"/>
          <w:sz w:val="24"/>
          <w:szCs w:val="24"/>
        </w:rPr>
        <w:t xml:space="preserve">(assault with weapon) </w:t>
      </w:r>
      <w:r w:rsidR="0080174E">
        <w:rPr>
          <w:color w:val="000090"/>
          <w:sz w:val="24"/>
          <w:szCs w:val="24"/>
        </w:rPr>
        <w:t xml:space="preserve">went down </w:t>
      </w:r>
      <w:r w:rsidR="00AC4D49">
        <w:rPr>
          <w:color w:val="000090"/>
          <w:sz w:val="24"/>
          <w:szCs w:val="24"/>
        </w:rPr>
        <w:t xml:space="preserve">from </w:t>
      </w:r>
      <w:r>
        <w:rPr>
          <w:color w:val="000090"/>
          <w:sz w:val="24"/>
          <w:szCs w:val="24"/>
        </w:rPr>
        <w:t>110</w:t>
      </w:r>
      <w:r w:rsidR="00E81B9A">
        <w:rPr>
          <w:color w:val="000090"/>
          <w:sz w:val="24"/>
          <w:szCs w:val="24"/>
        </w:rPr>
        <w:t xml:space="preserve"> in 2022 </w:t>
      </w:r>
      <w:r w:rsidR="00AC4D49">
        <w:rPr>
          <w:color w:val="000090"/>
          <w:sz w:val="24"/>
          <w:szCs w:val="24"/>
        </w:rPr>
        <w:t>to 30</w:t>
      </w:r>
      <w:r w:rsidR="00E81B9A">
        <w:rPr>
          <w:color w:val="000090"/>
          <w:sz w:val="24"/>
          <w:szCs w:val="24"/>
        </w:rPr>
        <w:t xml:space="preserve"> in 2024.</w:t>
      </w:r>
      <w:r w:rsidR="00446E82">
        <w:rPr>
          <w:color w:val="000090"/>
          <w:sz w:val="24"/>
          <w:szCs w:val="24"/>
        </w:rPr>
        <w:t xml:space="preserve"> </w:t>
      </w:r>
    </w:p>
    <w:p w14:paraId="500138AE" w14:textId="485BB970" w:rsidR="00AC4D49" w:rsidRDefault="00AC4D49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Homicide </w:t>
      </w:r>
      <w:r w:rsidR="0080174E">
        <w:rPr>
          <w:color w:val="000090"/>
          <w:sz w:val="24"/>
          <w:szCs w:val="24"/>
        </w:rPr>
        <w:t xml:space="preserve">in </w:t>
      </w:r>
      <w:r>
        <w:rPr>
          <w:color w:val="000090"/>
          <w:sz w:val="24"/>
          <w:szCs w:val="24"/>
        </w:rPr>
        <w:t>2022</w:t>
      </w:r>
      <w:r w:rsidR="0080174E">
        <w:rPr>
          <w:color w:val="000090"/>
          <w:sz w:val="24"/>
          <w:szCs w:val="24"/>
        </w:rPr>
        <w:t xml:space="preserve"> =</w:t>
      </w:r>
      <w:r w:rsidR="00446E82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>7</w:t>
      </w:r>
      <w:r w:rsidR="00446E82">
        <w:rPr>
          <w:color w:val="000090"/>
          <w:sz w:val="24"/>
          <w:szCs w:val="24"/>
        </w:rPr>
        <w:t xml:space="preserve"> vs.</w:t>
      </w:r>
      <w:r>
        <w:rPr>
          <w:color w:val="000090"/>
          <w:sz w:val="24"/>
          <w:szCs w:val="24"/>
        </w:rPr>
        <w:t xml:space="preserve"> 2024 = 1</w:t>
      </w:r>
      <w:r w:rsidR="00446E82">
        <w:rPr>
          <w:color w:val="000090"/>
          <w:sz w:val="24"/>
          <w:szCs w:val="24"/>
        </w:rPr>
        <w:t xml:space="preserve"> (</w:t>
      </w:r>
      <w:r w:rsidR="005B0AEA">
        <w:rPr>
          <w:color w:val="000090"/>
          <w:sz w:val="24"/>
          <w:szCs w:val="24"/>
        </w:rPr>
        <w:t>+</w:t>
      </w:r>
      <w:r w:rsidR="00446E82">
        <w:rPr>
          <w:color w:val="000090"/>
          <w:sz w:val="24"/>
          <w:szCs w:val="24"/>
        </w:rPr>
        <w:t xml:space="preserve">1 </w:t>
      </w:r>
      <w:r w:rsidR="005B0AEA">
        <w:rPr>
          <w:color w:val="000090"/>
          <w:sz w:val="24"/>
          <w:szCs w:val="24"/>
        </w:rPr>
        <w:t>kidnapping from another county lead</w:t>
      </w:r>
      <w:r w:rsidR="0080174E">
        <w:rPr>
          <w:color w:val="000090"/>
          <w:sz w:val="24"/>
          <w:szCs w:val="24"/>
        </w:rPr>
        <w:t xml:space="preserve">ing </w:t>
      </w:r>
      <w:r w:rsidR="005B0AEA">
        <w:rPr>
          <w:color w:val="000090"/>
          <w:sz w:val="24"/>
          <w:szCs w:val="24"/>
        </w:rPr>
        <w:t>to death here</w:t>
      </w:r>
      <w:r w:rsidR="00446E82">
        <w:rPr>
          <w:color w:val="000090"/>
          <w:sz w:val="24"/>
          <w:szCs w:val="24"/>
        </w:rPr>
        <w:t>)</w:t>
      </w:r>
    </w:p>
    <w:p w14:paraId="650B1056" w14:textId="4FEEFA95" w:rsidR="00AC4D49" w:rsidRDefault="00446E82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Car </w:t>
      </w:r>
      <w:r w:rsidR="00AC4D49">
        <w:rPr>
          <w:color w:val="000090"/>
          <w:sz w:val="24"/>
          <w:szCs w:val="24"/>
        </w:rPr>
        <w:t xml:space="preserve">thefts </w:t>
      </w:r>
      <w:r>
        <w:rPr>
          <w:color w:val="000090"/>
          <w:sz w:val="24"/>
          <w:szCs w:val="24"/>
        </w:rPr>
        <w:t xml:space="preserve">are </w:t>
      </w:r>
      <w:r w:rsidR="00AC4D49">
        <w:rPr>
          <w:color w:val="000090"/>
          <w:sz w:val="24"/>
          <w:szCs w:val="24"/>
        </w:rPr>
        <w:t>down 54%</w:t>
      </w:r>
    </w:p>
    <w:p w14:paraId="6D1F1A18" w14:textId="773D5206" w:rsidR="00AC4D49" w:rsidRPr="0080174E" w:rsidRDefault="00446E82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 w:rsidRPr="0080174E">
        <w:rPr>
          <w:color w:val="000090"/>
          <w:sz w:val="24"/>
          <w:szCs w:val="24"/>
        </w:rPr>
        <w:t xml:space="preserve">Juvenile crime also improved in </w:t>
      </w:r>
      <w:r w:rsidR="0063660A" w:rsidRPr="0080174E">
        <w:rPr>
          <w:color w:val="000090"/>
          <w:sz w:val="24"/>
          <w:szCs w:val="24"/>
        </w:rPr>
        <w:t>the past</w:t>
      </w:r>
      <w:r w:rsidRPr="0080174E">
        <w:rPr>
          <w:color w:val="000090"/>
          <w:sz w:val="24"/>
          <w:szCs w:val="24"/>
        </w:rPr>
        <w:t xml:space="preserve"> 1.5 years</w:t>
      </w:r>
      <w:r w:rsidR="0080174E" w:rsidRPr="0080174E">
        <w:rPr>
          <w:color w:val="000090"/>
          <w:sz w:val="24"/>
          <w:szCs w:val="24"/>
        </w:rPr>
        <w:t>.</w:t>
      </w:r>
      <w:r w:rsidR="0080174E">
        <w:rPr>
          <w:color w:val="000090"/>
          <w:sz w:val="24"/>
          <w:szCs w:val="24"/>
        </w:rPr>
        <w:t xml:space="preserve"> </w:t>
      </w:r>
      <w:r w:rsidR="00C70332" w:rsidRPr="0080174E">
        <w:rPr>
          <w:color w:val="000090"/>
          <w:sz w:val="24"/>
          <w:szCs w:val="24"/>
        </w:rPr>
        <w:t>Juvenile</w:t>
      </w:r>
      <w:r w:rsidR="00AC4D49" w:rsidRPr="0080174E">
        <w:rPr>
          <w:color w:val="000090"/>
          <w:sz w:val="24"/>
          <w:szCs w:val="24"/>
        </w:rPr>
        <w:t xml:space="preserve"> referrals are up</w:t>
      </w:r>
      <w:r w:rsidRPr="0080174E">
        <w:rPr>
          <w:color w:val="000090"/>
          <w:sz w:val="24"/>
          <w:szCs w:val="24"/>
        </w:rPr>
        <w:t xml:space="preserve"> by 32.4% in the past year and physical arrests are down by 17.2%</w:t>
      </w:r>
      <w:r w:rsidR="00AC4D49" w:rsidRPr="0080174E">
        <w:rPr>
          <w:color w:val="000090"/>
          <w:sz w:val="24"/>
          <w:szCs w:val="24"/>
        </w:rPr>
        <w:t xml:space="preserve">. </w:t>
      </w:r>
      <w:r w:rsidR="0063660A" w:rsidRPr="0080174E">
        <w:rPr>
          <w:color w:val="000090"/>
          <w:sz w:val="24"/>
          <w:szCs w:val="24"/>
        </w:rPr>
        <w:t>The curfew</w:t>
      </w:r>
      <w:r w:rsidRPr="0080174E">
        <w:rPr>
          <w:color w:val="000090"/>
          <w:sz w:val="24"/>
          <w:szCs w:val="24"/>
        </w:rPr>
        <w:t xml:space="preserve"> has helped a lot. CPD partners well with </w:t>
      </w:r>
      <w:r w:rsidR="00C70332" w:rsidRPr="0080174E">
        <w:rPr>
          <w:color w:val="000090"/>
          <w:sz w:val="24"/>
          <w:szCs w:val="24"/>
        </w:rPr>
        <w:t xml:space="preserve">Juvenile </w:t>
      </w:r>
      <w:r w:rsidRPr="0080174E">
        <w:rPr>
          <w:color w:val="000090"/>
          <w:sz w:val="24"/>
          <w:szCs w:val="24"/>
        </w:rPr>
        <w:t>S</w:t>
      </w:r>
      <w:r w:rsidR="00AC4D49" w:rsidRPr="0080174E">
        <w:rPr>
          <w:color w:val="000090"/>
          <w:sz w:val="24"/>
          <w:szCs w:val="24"/>
        </w:rPr>
        <w:t xml:space="preserve">ervices and </w:t>
      </w:r>
      <w:r w:rsidRPr="0080174E">
        <w:rPr>
          <w:color w:val="000090"/>
          <w:sz w:val="24"/>
          <w:szCs w:val="24"/>
        </w:rPr>
        <w:t>the S</w:t>
      </w:r>
      <w:r w:rsidR="00AC4D49" w:rsidRPr="0080174E">
        <w:rPr>
          <w:color w:val="000090"/>
          <w:sz w:val="24"/>
          <w:szCs w:val="24"/>
        </w:rPr>
        <w:t>tates</w:t>
      </w:r>
      <w:r w:rsidRPr="0080174E">
        <w:rPr>
          <w:color w:val="000090"/>
          <w:sz w:val="24"/>
          <w:szCs w:val="24"/>
        </w:rPr>
        <w:t xml:space="preserve"> A</w:t>
      </w:r>
      <w:r w:rsidR="00AC4D49" w:rsidRPr="0080174E">
        <w:rPr>
          <w:color w:val="000090"/>
          <w:sz w:val="24"/>
          <w:szCs w:val="24"/>
        </w:rPr>
        <w:t xml:space="preserve">ttorney </w:t>
      </w:r>
      <w:r w:rsidRPr="0080174E">
        <w:rPr>
          <w:color w:val="000090"/>
          <w:sz w:val="24"/>
          <w:szCs w:val="24"/>
        </w:rPr>
        <w:t>O</w:t>
      </w:r>
      <w:r w:rsidR="00AC4D49" w:rsidRPr="0080174E">
        <w:rPr>
          <w:color w:val="000090"/>
          <w:sz w:val="24"/>
          <w:szCs w:val="24"/>
        </w:rPr>
        <w:t xml:space="preserve">ffices </w:t>
      </w:r>
      <w:r w:rsidRPr="0080174E">
        <w:rPr>
          <w:color w:val="000090"/>
          <w:sz w:val="24"/>
          <w:szCs w:val="24"/>
        </w:rPr>
        <w:t xml:space="preserve">to </w:t>
      </w:r>
      <w:r w:rsidR="00AC4D49" w:rsidRPr="0080174E">
        <w:rPr>
          <w:color w:val="000090"/>
          <w:sz w:val="24"/>
          <w:szCs w:val="24"/>
        </w:rPr>
        <w:t>manage</w:t>
      </w:r>
      <w:r w:rsidRPr="0080174E">
        <w:rPr>
          <w:color w:val="000090"/>
          <w:sz w:val="24"/>
          <w:szCs w:val="24"/>
        </w:rPr>
        <w:t xml:space="preserve"> the juvenile crimes</w:t>
      </w:r>
      <w:r w:rsidR="007626FF" w:rsidRPr="0080174E">
        <w:rPr>
          <w:color w:val="000090"/>
          <w:sz w:val="24"/>
          <w:szCs w:val="24"/>
        </w:rPr>
        <w:t>. The Te</w:t>
      </w:r>
      <w:r w:rsidR="002B3B24">
        <w:rPr>
          <w:color w:val="000090"/>
          <w:sz w:val="24"/>
          <w:szCs w:val="24"/>
        </w:rPr>
        <w:t>en</w:t>
      </w:r>
      <w:r w:rsidR="007626FF" w:rsidRPr="0080174E">
        <w:rPr>
          <w:color w:val="000090"/>
          <w:sz w:val="24"/>
          <w:szCs w:val="24"/>
        </w:rPr>
        <w:t xml:space="preserve"> Court initiative should help improve the situation even more</w:t>
      </w:r>
      <w:r w:rsidR="0080174E" w:rsidRPr="0080174E">
        <w:rPr>
          <w:color w:val="000090"/>
          <w:sz w:val="24"/>
          <w:szCs w:val="24"/>
        </w:rPr>
        <w:t xml:space="preserve">. </w:t>
      </w:r>
    </w:p>
    <w:p w14:paraId="6A537AE2" w14:textId="4DA184E6" w:rsidR="00AC4D49" w:rsidRDefault="00517228" w:rsidP="00352CC8">
      <w:pPr>
        <w:pStyle w:val="ListParagraph"/>
        <w:numPr>
          <w:ilvl w:val="2"/>
          <w:numId w:val="48"/>
        </w:numPr>
        <w:snapToGrid w:val="0"/>
        <w:spacing w:after="0" w:line="240" w:lineRule="auto"/>
        <w:ind w:left="117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>School Officer</w:t>
      </w:r>
      <w:r w:rsidR="00AC4D49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>(CPD) at</w:t>
      </w:r>
      <w:r w:rsidR="00AC4D49">
        <w:rPr>
          <w:color w:val="000090"/>
          <w:sz w:val="24"/>
          <w:szCs w:val="24"/>
        </w:rPr>
        <w:t xml:space="preserve"> Macey’s </w:t>
      </w:r>
      <w:r>
        <w:rPr>
          <w:color w:val="000090"/>
          <w:sz w:val="24"/>
          <w:szCs w:val="24"/>
        </w:rPr>
        <w:t>La</w:t>
      </w:r>
      <w:r w:rsidR="00AC4D49">
        <w:rPr>
          <w:color w:val="000090"/>
          <w:sz w:val="24"/>
          <w:szCs w:val="24"/>
        </w:rPr>
        <w:t xml:space="preserve">ne Middle school. Hands are pretty tied with </w:t>
      </w:r>
      <w:r w:rsidR="00C70332">
        <w:rPr>
          <w:color w:val="000090"/>
          <w:sz w:val="24"/>
          <w:szCs w:val="24"/>
        </w:rPr>
        <w:t xml:space="preserve">Juvenile </w:t>
      </w:r>
      <w:r w:rsidR="00AC4D49">
        <w:rPr>
          <w:color w:val="000090"/>
          <w:sz w:val="24"/>
          <w:szCs w:val="24"/>
        </w:rPr>
        <w:t xml:space="preserve">of </w:t>
      </w:r>
      <w:r w:rsidR="0063660A">
        <w:rPr>
          <w:color w:val="000090"/>
          <w:sz w:val="24"/>
          <w:szCs w:val="24"/>
        </w:rPr>
        <w:t xml:space="preserve">a </w:t>
      </w:r>
      <w:r w:rsidR="00AC4D49">
        <w:rPr>
          <w:color w:val="000090"/>
          <w:sz w:val="24"/>
          <w:szCs w:val="24"/>
        </w:rPr>
        <w:t xml:space="preserve">certain </w:t>
      </w:r>
      <w:r w:rsidR="0063660A">
        <w:rPr>
          <w:color w:val="000090"/>
          <w:sz w:val="24"/>
          <w:szCs w:val="24"/>
        </w:rPr>
        <w:t>age,</w:t>
      </w:r>
      <w:r w:rsidR="00AC4D49">
        <w:rPr>
          <w:color w:val="000090"/>
          <w:sz w:val="24"/>
          <w:szCs w:val="24"/>
        </w:rPr>
        <w:t xml:space="preserve"> hence the reason for curfew. Small </w:t>
      </w:r>
      <w:r>
        <w:rPr>
          <w:color w:val="000090"/>
          <w:sz w:val="24"/>
          <w:szCs w:val="24"/>
        </w:rPr>
        <w:t xml:space="preserve">number </w:t>
      </w:r>
      <w:r w:rsidR="00AC4D49">
        <w:rPr>
          <w:color w:val="000090"/>
          <w:sz w:val="24"/>
          <w:szCs w:val="24"/>
        </w:rPr>
        <w:t xml:space="preserve">of kids are disruptive. Most are good. </w:t>
      </w:r>
    </w:p>
    <w:p w14:paraId="15DF29C4" w14:textId="0D287922" w:rsidR="00AC4D49" w:rsidRDefault="00AC4D49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Traffic </w:t>
      </w:r>
      <w:r w:rsidR="00517228">
        <w:rPr>
          <w:color w:val="000090"/>
          <w:sz w:val="24"/>
          <w:szCs w:val="24"/>
        </w:rPr>
        <w:t>crashes (injury accidents) are</w:t>
      </w:r>
      <w:r>
        <w:rPr>
          <w:color w:val="000090"/>
          <w:sz w:val="24"/>
          <w:szCs w:val="24"/>
        </w:rPr>
        <w:t xml:space="preserve"> up 7%</w:t>
      </w:r>
    </w:p>
    <w:p w14:paraId="5EF02FC2" w14:textId="64BBCDB7" w:rsidR="00AC4D49" w:rsidRDefault="00AC4D49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Property damage </w:t>
      </w:r>
      <w:r w:rsidR="00517228">
        <w:rPr>
          <w:color w:val="000090"/>
          <w:sz w:val="24"/>
          <w:szCs w:val="24"/>
        </w:rPr>
        <w:t xml:space="preserve">is </w:t>
      </w:r>
      <w:r>
        <w:rPr>
          <w:color w:val="000090"/>
          <w:sz w:val="24"/>
          <w:szCs w:val="24"/>
        </w:rPr>
        <w:t xml:space="preserve">up </w:t>
      </w:r>
      <w:r w:rsidR="00517228">
        <w:rPr>
          <w:color w:val="000090"/>
          <w:sz w:val="24"/>
          <w:szCs w:val="24"/>
        </w:rPr>
        <w:t>1</w:t>
      </w:r>
      <w:r>
        <w:rPr>
          <w:color w:val="000090"/>
          <w:sz w:val="24"/>
          <w:szCs w:val="24"/>
        </w:rPr>
        <w:t>8%</w:t>
      </w:r>
    </w:p>
    <w:p w14:paraId="5F6566A8" w14:textId="685CCEE9" w:rsidR="00AC4D49" w:rsidRDefault="00517228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CPD made </w:t>
      </w:r>
      <w:r w:rsidR="00AC4D49">
        <w:rPr>
          <w:color w:val="000090"/>
          <w:sz w:val="24"/>
          <w:szCs w:val="24"/>
        </w:rPr>
        <w:t>3588 traffic stops</w:t>
      </w:r>
    </w:p>
    <w:p w14:paraId="70879CE1" w14:textId="303F205B" w:rsidR="00AC4D49" w:rsidRDefault="00AC4D49" w:rsidP="00352CC8">
      <w:pPr>
        <w:pStyle w:val="ListParagraph"/>
        <w:numPr>
          <w:ilvl w:val="1"/>
          <w:numId w:val="48"/>
        </w:numPr>
        <w:tabs>
          <w:tab w:val="left" w:pos="7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>
        <w:rPr>
          <w:color w:val="000090"/>
          <w:sz w:val="24"/>
          <w:szCs w:val="24"/>
        </w:rPr>
        <w:t xml:space="preserve">DUIs </w:t>
      </w:r>
      <w:r w:rsidR="00517228">
        <w:rPr>
          <w:color w:val="000090"/>
          <w:sz w:val="24"/>
          <w:szCs w:val="24"/>
        </w:rPr>
        <w:t xml:space="preserve">are </w:t>
      </w:r>
      <w:r>
        <w:rPr>
          <w:color w:val="000090"/>
          <w:sz w:val="24"/>
          <w:szCs w:val="24"/>
        </w:rPr>
        <w:t xml:space="preserve">up to 40 </w:t>
      </w:r>
      <w:r w:rsidR="00517228">
        <w:rPr>
          <w:color w:val="000090"/>
          <w:sz w:val="24"/>
          <w:szCs w:val="24"/>
        </w:rPr>
        <w:t>(</w:t>
      </w:r>
      <w:r>
        <w:rPr>
          <w:color w:val="000090"/>
          <w:sz w:val="24"/>
          <w:szCs w:val="24"/>
        </w:rPr>
        <w:t>convicted in court</w:t>
      </w:r>
      <w:r w:rsidR="00517228">
        <w:rPr>
          <w:color w:val="000090"/>
          <w:sz w:val="24"/>
          <w:szCs w:val="24"/>
        </w:rPr>
        <w:t>)</w:t>
      </w:r>
    </w:p>
    <w:p w14:paraId="78781591" w14:textId="3F965CB0" w:rsidR="00AC4D49" w:rsidRPr="00517228" w:rsidRDefault="00AC4D49" w:rsidP="00352CC8">
      <w:pPr>
        <w:pStyle w:val="ListParagraph"/>
        <w:numPr>
          <w:ilvl w:val="0"/>
          <w:numId w:val="48"/>
        </w:numPr>
        <w:tabs>
          <w:tab w:val="left" w:pos="360"/>
        </w:tabs>
        <w:snapToGrid w:val="0"/>
        <w:spacing w:after="0" w:line="240" w:lineRule="auto"/>
        <w:ind w:left="270" w:hanging="270"/>
        <w:jc w:val="both"/>
        <w:rPr>
          <w:b/>
          <w:bCs/>
          <w:color w:val="000090"/>
          <w:sz w:val="24"/>
          <w:szCs w:val="24"/>
        </w:rPr>
      </w:pPr>
      <w:r w:rsidRPr="00517228">
        <w:rPr>
          <w:b/>
          <w:bCs/>
          <w:color w:val="000090"/>
          <w:sz w:val="24"/>
          <w:szCs w:val="24"/>
        </w:rPr>
        <w:t xml:space="preserve">Divisions </w:t>
      </w:r>
      <w:r w:rsidR="008C1C8A" w:rsidRPr="00517228">
        <w:rPr>
          <w:b/>
          <w:bCs/>
          <w:color w:val="000090"/>
          <w:sz w:val="24"/>
          <w:szCs w:val="24"/>
        </w:rPr>
        <w:t>(4)</w:t>
      </w:r>
    </w:p>
    <w:p w14:paraId="6CEC0504" w14:textId="26D6FBCD" w:rsidR="00AC4D49" w:rsidRDefault="007626FF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 w:rsidRPr="00352CC8">
        <w:rPr>
          <w:color w:val="000090"/>
          <w:sz w:val="24"/>
          <w:szCs w:val="24"/>
          <w:u w:val="single"/>
        </w:rPr>
        <w:t>C</w:t>
      </w:r>
      <w:r w:rsidR="00AC4D49" w:rsidRPr="00352CC8">
        <w:rPr>
          <w:color w:val="000090"/>
          <w:sz w:val="24"/>
          <w:szCs w:val="24"/>
          <w:u w:val="single"/>
        </w:rPr>
        <w:t xml:space="preserve">riminal </w:t>
      </w:r>
      <w:r w:rsidRPr="00352CC8">
        <w:rPr>
          <w:color w:val="000090"/>
          <w:sz w:val="24"/>
          <w:szCs w:val="24"/>
          <w:u w:val="single"/>
        </w:rPr>
        <w:t>I</w:t>
      </w:r>
      <w:r w:rsidR="00AC4D49" w:rsidRPr="00352CC8">
        <w:rPr>
          <w:color w:val="000090"/>
          <w:sz w:val="24"/>
          <w:szCs w:val="24"/>
          <w:u w:val="single"/>
        </w:rPr>
        <w:t>nvestigation</w:t>
      </w:r>
      <w:r w:rsidR="007F6D53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>–</w:t>
      </w:r>
      <w:r w:rsidR="008C1C8A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 xml:space="preserve">handles the </w:t>
      </w:r>
      <w:r w:rsidR="00AC4D49">
        <w:rPr>
          <w:color w:val="000090"/>
          <w:sz w:val="24"/>
          <w:szCs w:val="24"/>
        </w:rPr>
        <w:t xml:space="preserve">major stuff – </w:t>
      </w:r>
      <w:r>
        <w:rPr>
          <w:color w:val="000090"/>
          <w:sz w:val="24"/>
          <w:szCs w:val="24"/>
        </w:rPr>
        <w:t>robberies, t</w:t>
      </w:r>
      <w:r w:rsidR="00AC4D49">
        <w:rPr>
          <w:color w:val="000090"/>
          <w:sz w:val="24"/>
          <w:szCs w:val="24"/>
        </w:rPr>
        <w:t>heft, fraud</w:t>
      </w:r>
      <w:r>
        <w:rPr>
          <w:color w:val="000090"/>
          <w:sz w:val="24"/>
          <w:szCs w:val="24"/>
        </w:rPr>
        <w:t>,</w:t>
      </w:r>
      <w:r w:rsidR="00AC4D49">
        <w:rPr>
          <w:color w:val="000090"/>
          <w:sz w:val="24"/>
          <w:szCs w:val="24"/>
        </w:rPr>
        <w:t xml:space="preserve"> homicide</w:t>
      </w:r>
      <w:r>
        <w:rPr>
          <w:color w:val="000090"/>
          <w:sz w:val="24"/>
          <w:szCs w:val="24"/>
        </w:rPr>
        <w:t xml:space="preserve">. Last year they had a </w:t>
      </w:r>
      <w:r w:rsidR="00AC4D49">
        <w:rPr>
          <w:color w:val="000090"/>
          <w:sz w:val="24"/>
          <w:szCs w:val="24"/>
        </w:rPr>
        <w:t>69</w:t>
      </w:r>
      <w:r w:rsidR="0063660A">
        <w:rPr>
          <w:color w:val="000090"/>
          <w:sz w:val="24"/>
          <w:szCs w:val="24"/>
        </w:rPr>
        <w:t>.6</w:t>
      </w:r>
      <w:r w:rsidR="00AC4D49">
        <w:rPr>
          <w:color w:val="000090"/>
          <w:sz w:val="24"/>
          <w:szCs w:val="24"/>
        </w:rPr>
        <w:t xml:space="preserve">% closure </w:t>
      </w:r>
      <w:r>
        <w:rPr>
          <w:color w:val="000090"/>
          <w:sz w:val="24"/>
          <w:szCs w:val="24"/>
        </w:rPr>
        <w:t xml:space="preserve">rate which exceeds the </w:t>
      </w:r>
      <w:r w:rsidR="00AC4D49">
        <w:rPr>
          <w:color w:val="000090"/>
          <w:sz w:val="24"/>
          <w:szCs w:val="24"/>
        </w:rPr>
        <w:t>nation</w:t>
      </w:r>
      <w:r>
        <w:rPr>
          <w:color w:val="000090"/>
          <w:sz w:val="24"/>
          <w:szCs w:val="24"/>
        </w:rPr>
        <w:t xml:space="preserve">al </w:t>
      </w:r>
      <w:r w:rsidR="00AC4D49">
        <w:rPr>
          <w:color w:val="000090"/>
          <w:sz w:val="24"/>
          <w:szCs w:val="24"/>
        </w:rPr>
        <w:t>ave</w:t>
      </w:r>
      <w:r>
        <w:rPr>
          <w:color w:val="000090"/>
          <w:sz w:val="24"/>
          <w:szCs w:val="24"/>
        </w:rPr>
        <w:t xml:space="preserve">rage of </w:t>
      </w:r>
      <w:r w:rsidR="00AC4D49">
        <w:rPr>
          <w:color w:val="000090"/>
          <w:sz w:val="24"/>
          <w:szCs w:val="24"/>
        </w:rPr>
        <w:t>28%</w:t>
      </w:r>
      <w:r>
        <w:rPr>
          <w:color w:val="000090"/>
          <w:sz w:val="24"/>
          <w:szCs w:val="24"/>
        </w:rPr>
        <w:t>. They also are proactive in community engagement in the hotspots, developing relationships and preventing crime.</w:t>
      </w:r>
    </w:p>
    <w:p w14:paraId="3E28597F" w14:textId="385A95A9" w:rsidR="008C1C8A" w:rsidRDefault="007626FF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 w:rsidRPr="005B0AEA">
        <w:rPr>
          <w:color w:val="000090"/>
          <w:sz w:val="24"/>
          <w:szCs w:val="24"/>
          <w:u w:val="single"/>
        </w:rPr>
        <w:lastRenderedPageBreak/>
        <w:t>P</w:t>
      </w:r>
      <w:r w:rsidR="00AC4D49" w:rsidRPr="005B0AEA">
        <w:rPr>
          <w:color w:val="000090"/>
          <w:sz w:val="24"/>
          <w:szCs w:val="24"/>
          <w:u w:val="single"/>
        </w:rPr>
        <w:t>atrol</w:t>
      </w:r>
      <w:r w:rsidRPr="005B0AEA">
        <w:rPr>
          <w:color w:val="000090"/>
          <w:sz w:val="24"/>
          <w:szCs w:val="24"/>
          <w:u w:val="single"/>
        </w:rPr>
        <w:t xml:space="preserve"> Department</w:t>
      </w:r>
      <w:r w:rsidR="00AC4D49" w:rsidRPr="008C1C8A">
        <w:rPr>
          <w:color w:val="000090"/>
          <w:sz w:val="24"/>
          <w:szCs w:val="24"/>
        </w:rPr>
        <w:t xml:space="preserve"> – </w:t>
      </w:r>
      <w:r>
        <w:rPr>
          <w:color w:val="000090"/>
          <w:sz w:val="24"/>
          <w:szCs w:val="24"/>
        </w:rPr>
        <w:t xml:space="preserve">averages </w:t>
      </w:r>
      <w:r w:rsidR="00AC4D49" w:rsidRPr="008C1C8A">
        <w:rPr>
          <w:color w:val="000090"/>
          <w:sz w:val="24"/>
          <w:szCs w:val="24"/>
        </w:rPr>
        <w:t xml:space="preserve">102 calls each day. </w:t>
      </w:r>
      <w:r>
        <w:rPr>
          <w:color w:val="000090"/>
          <w:sz w:val="24"/>
          <w:szCs w:val="24"/>
        </w:rPr>
        <w:t xml:space="preserve">4.25 calls/hr. </w:t>
      </w:r>
      <w:r w:rsidR="0063660A">
        <w:rPr>
          <w:color w:val="000090"/>
          <w:sz w:val="24"/>
          <w:szCs w:val="24"/>
        </w:rPr>
        <w:t>12-hour</w:t>
      </w:r>
      <w:r>
        <w:rPr>
          <w:color w:val="000090"/>
          <w:sz w:val="24"/>
          <w:szCs w:val="24"/>
        </w:rPr>
        <w:t xml:space="preserve"> shifts, 5-6 per squad. First on scene. P</w:t>
      </w:r>
      <w:r w:rsidR="00AC4D49" w:rsidRPr="008C1C8A">
        <w:rPr>
          <w:color w:val="000090"/>
          <w:sz w:val="24"/>
          <w:szCs w:val="24"/>
        </w:rPr>
        <w:t xml:space="preserve">reventing crime </w:t>
      </w:r>
    </w:p>
    <w:p w14:paraId="536B833A" w14:textId="69C11C25" w:rsidR="00C70332" w:rsidRPr="008C1C8A" w:rsidRDefault="007F6D53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 w:rsidRPr="005B0AEA">
        <w:rPr>
          <w:color w:val="000090"/>
          <w:sz w:val="24"/>
          <w:szCs w:val="24"/>
          <w:u w:val="single"/>
        </w:rPr>
        <w:t>C</w:t>
      </w:r>
      <w:r w:rsidR="00C70332" w:rsidRPr="005B0AEA">
        <w:rPr>
          <w:color w:val="000090"/>
          <w:sz w:val="24"/>
          <w:szCs w:val="24"/>
          <w:u w:val="single"/>
        </w:rPr>
        <w:t xml:space="preserve">ommunity </w:t>
      </w:r>
      <w:r w:rsidRPr="005B0AEA">
        <w:rPr>
          <w:color w:val="000090"/>
          <w:sz w:val="24"/>
          <w:szCs w:val="24"/>
          <w:u w:val="single"/>
        </w:rPr>
        <w:t>P</w:t>
      </w:r>
      <w:r w:rsidR="00C70332" w:rsidRPr="005B0AEA">
        <w:rPr>
          <w:color w:val="000090"/>
          <w:sz w:val="24"/>
          <w:szCs w:val="24"/>
          <w:u w:val="single"/>
        </w:rPr>
        <w:t>olicing</w:t>
      </w:r>
      <w:r w:rsidR="00C70332" w:rsidRPr="007F6D53">
        <w:rPr>
          <w:color w:val="000090"/>
          <w:sz w:val="24"/>
          <w:szCs w:val="24"/>
        </w:rPr>
        <w:t xml:space="preserve"> –</w:t>
      </w:r>
      <w:r w:rsidR="00C70332" w:rsidRPr="008C1C8A">
        <w:rPr>
          <w:color w:val="000090"/>
          <w:sz w:val="24"/>
          <w:szCs w:val="24"/>
        </w:rPr>
        <w:t xml:space="preserve"> 1</w:t>
      </w:r>
      <w:r>
        <w:rPr>
          <w:color w:val="000090"/>
          <w:sz w:val="24"/>
          <w:szCs w:val="24"/>
        </w:rPr>
        <w:t>8</w:t>
      </w:r>
      <w:r w:rsidR="00C70332" w:rsidRPr="008C1C8A">
        <w:rPr>
          <w:color w:val="000090"/>
          <w:sz w:val="24"/>
          <w:szCs w:val="24"/>
        </w:rPr>
        <w:t xml:space="preserve">8 </w:t>
      </w:r>
      <w:r>
        <w:rPr>
          <w:color w:val="000090"/>
          <w:sz w:val="24"/>
          <w:szCs w:val="24"/>
        </w:rPr>
        <w:t xml:space="preserve">community </w:t>
      </w:r>
      <w:r w:rsidR="00C70332" w:rsidRPr="008C1C8A">
        <w:rPr>
          <w:color w:val="000090"/>
          <w:sz w:val="24"/>
          <w:szCs w:val="24"/>
        </w:rPr>
        <w:t>events – PAL basketball league, flag football. Keep kids active and in sports</w:t>
      </w:r>
      <w:r>
        <w:rPr>
          <w:color w:val="000090"/>
          <w:sz w:val="24"/>
          <w:szCs w:val="24"/>
        </w:rPr>
        <w:t xml:space="preserve">. 3-4 coaches this year that are CPD. </w:t>
      </w:r>
    </w:p>
    <w:p w14:paraId="759CDC51" w14:textId="75A0A383" w:rsidR="007F6D53" w:rsidRPr="007F6D53" w:rsidRDefault="007F6D53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 w:rsidRPr="005B0AEA">
        <w:rPr>
          <w:color w:val="000090"/>
          <w:sz w:val="24"/>
          <w:szCs w:val="24"/>
          <w:u w:val="single"/>
        </w:rPr>
        <w:t xml:space="preserve">Administrative </w:t>
      </w:r>
      <w:r w:rsidRPr="007F6D53">
        <w:rPr>
          <w:color w:val="000090"/>
          <w:sz w:val="24"/>
          <w:szCs w:val="24"/>
        </w:rPr>
        <w:t xml:space="preserve"> - Civilians responsible for entry/removal of warrants &amp; protective</w:t>
      </w:r>
      <w:r>
        <w:rPr>
          <w:color w:val="000090"/>
          <w:sz w:val="24"/>
          <w:szCs w:val="24"/>
        </w:rPr>
        <w:t xml:space="preserve"> </w:t>
      </w:r>
      <w:r w:rsidRPr="007F6D53">
        <w:rPr>
          <w:color w:val="000090"/>
          <w:sz w:val="24"/>
          <w:szCs w:val="24"/>
        </w:rPr>
        <w:t xml:space="preserve">orders issued by courts, as well as NIBRS and </w:t>
      </w:r>
      <w:r>
        <w:rPr>
          <w:color w:val="000090"/>
          <w:sz w:val="24"/>
          <w:szCs w:val="24"/>
        </w:rPr>
        <w:t xml:space="preserve">UCR </w:t>
      </w:r>
      <w:r w:rsidRPr="007F6D53">
        <w:rPr>
          <w:color w:val="000090"/>
          <w:sz w:val="24"/>
          <w:szCs w:val="24"/>
        </w:rPr>
        <w:t>reporting to the FBI. In 2024, there were 156</w:t>
      </w:r>
      <w:r>
        <w:rPr>
          <w:color w:val="000090"/>
          <w:sz w:val="24"/>
          <w:szCs w:val="24"/>
        </w:rPr>
        <w:t xml:space="preserve"> </w:t>
      </w:r>
      <w:r w:rsidRPr="007F6D53">
        <w:rPr>
          <w:color w:val="000090"/>
          <w:sz w:val="24"/>
          <w:szCs w:val="24"/>
        </w:rPr>
        <w:t>arrest warrants, and 192</w:t>
      </w:r>
      <w:r>
        <w:rPr>
          <w:color w:val="000090"/>
          <w:sz w:val="24"/>
          <w:szCs w:val="24"/>
        </w:rPr>
        <w:t xml:space="preserve"> </w:t>
      </w:r>
      <w:r w:rsidRPr="007F6D53">
        <w:rPr>
          <w:color w:val="000090"/>
          <w:sz w:val="24"/>
          <w:szCs w:val="24"/>
        </w:rPr>
        <w:t>protective orders entered</w:t>
      </w:r>
      <w:r>
        <w:rPr>
          <w:color w:val="000090"/>
          <w:sz w:val="24"/>
          <w:szCs w:val="24"/>
        </w:rPr>
        <w:t>.</w:t>
      </w:r>
      <w:r w:rsidRPr="007F6D53">
        <w:rPr>
          <w:color w:val="000090"/>
          <w:sz w:val="24"/>
          <w:szCs w:val="24"/>
        </w:rPr>
        <w:t xml:space="preserve"> </w:t>
      </w:r>
    </w:p>
    <w:p w14:paraId="6457A7B2" w14:textId="7AC540D4" w:rsidR="0068498C" w:rsidRPr="005B0AEA" w:rsidRDefault="007F6D53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</w:rPr>
      </w:pPr>
      <w:r w:rsidRPr="005B0AEA">
        <w:rPr>
          <w:color w:val="000090"/>
          <w:sz w:val="24"/>
          <w:szCs w:val="24"/>
        </w:rPr>
        <w:t>There is also an internal Police accountability board; internal affairs and an independent charging committee</w:t>
      </w:r>
      <w:r w:rsidR="0063660A" w:rsidRPr="005B0AEA">
        <w:rPr>
          <w:color w:val="000090"/>
          <w:sz w:val="24"/>
          <w:szCs w:val="24"/>
        </w:rPr>
        <w:t xml:space="preserve"> (ACC) </w:t>
      </w:r>
      <w:r w:rsidRPr="005B0AEA">
        <w:rPr>
          <w:color w:val="000090"/>
          <w:sz w:val="24"/>
          <w:szCs w:val="24"/>
        </w:rPr>
        <w:t xml:space="preserve">that reviews any issues/complaints </w:t>
      </w:r>
    </w:p>
    <w:p w14:paraId="482E2B45" w14:textId="77777777" w:rsidR="00AC4D49" w:rsidRPr="005B0AEA" w:rsidRDefault="00AC4D49" w:rsidP="00C70332">
      <w:pPr>
        <w:snapToGrid w:val="0"/>
        <w:spacing w:after="0" w:line="240" w:lineRule="auto"/>
        <w:ind w:left="3240"/>
        <w:jc w:val="both"/>
        <w:rPr>
          <w:color w:val="000090"/>
          <w:sz w:val="16"/>
          <w:szCs w:val="16"/>
        </w:rPr>
      </w:pPr>
    </w:p>
    <w:p w14:paraId="3ADE4757" w14:textId="056CB457" w:rsidR="001B05AB" w:rsidRPr="005B0AEA" w:rsidRDefault="005B0AEA" w:rsidP="005B0AEA">
      <w:pPr>
        <w:snapToGrid w:val="0"/>
        <w:spacing w:after="0" w:line="240" w:lineRule="auto"/>
        <w:ind w:left="-360"/>
        <w:rPr>
          <w:b/>
          <w:color w:val="000090"/>
          <w:sz w:val="24"/>
          <w:szCs w:val="24"/>
        </w:rPr>
      </w:pPr>
      <w:r>
        <w:rPr>
          <w:b/>
          <w:color w:val="000090"/>
          <w:sz w:val="24"/>
          <w:szCs w:val="24"/>
        </w:rPr>
        <w:t xml:space="preserve">3 - </w:t>
      </w:r>
      <w:r w:rsidR="00D30526" w:rsidRPr="005B0AEA">
        <w:rPr>
          <w:b/>
          <w:color w:val="000090"/>
          <w:sz w:val="24"/>
          <w:szCs w:val="24"/>
        </w:rPr>
        <w:t>Q</w:t>
      </w:r>
      <w:r w:rsidR="001B05AB" w:rsidRPr="005B0AEA">
        <w:rPr>
          <w:b/>
          <w:color w:val="000090"/>
          <w:sz w:val="24"/>
          <w:szCs w:val="24"/>
        </w:rPr>
        <w:t>uestions</w:t>
      </w:r>
      <w:r w:rsidR="00401FDE" w:rsidRPr="005B0AEA">
        <w:rPr>
          <w:b/>
          <w:color w:val="000090"/>
          <w:sz w:val="24"/>
          <w:szCs w:val="24"/>
        </w:rPr>
        <w:t>/Comments</w:t>
      </w:r>
      <w:r w:rsidR="001B05AB" w:rsidRPr="005B0AEA">
        <w:rPr>
          <w:b/>
          <w:color w:val="000090"/>
          <w:sz w:val="24"/>
          <w:szCs w:val="24"/>
        </w:rPr>
        <w:t xml:space="preserve"> from the audience.</w:t>
      </w:r>
    </w:p>
    <w:p w14:paraId="1DE32E4D" w14:textId="4C29F144" w:rsidR="00C70332" w:rsidRPr="00C30AE7" w:rsidRDefault="00C30AE7" w:rsidP="0080174E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C30AE7">
        <w:rPr>
          <w:i/>
          <w:iCs/>
          <w:color w:val="000090"/>
          <w:sz w:val="24"/>
          <w:szCs w:val="24"/>
        </w:rPr>
        <w:t xml:space="preserve">Question about </w:t>
      </w:r>
      <w:r w:rsidR="00C70332" w:rsidRPr="00C30AE7">
        <w:rPr>
          <w:i/>
          <w:iCs/>
          <w:color w:val="000090"/>
          <w:sz w:val="24"/>
          <w:szCs w:val="24"/>
        </w:rPr>
        <w:t>Shot spotter</w:t>
      </w:r>
      <w:r w:rsidRPr="00C30AE7">
        <w:rPr>
          <w:color w:val="000090"/>
          <w:sz w:val="24"/>
          <w:szCs w:val="24"/>
        </w:rPr>
        <w:t>:</w:t>
      </w:r>
      <w:r w:rsidR="00C70332" w:rsidRPr="00C30AE7">
        <w:rPr>
          <w:color w:val="000090"/>
          <w:sz w:val="24"/>
          <w:szCs w:val="24"/>
        </w:rPr>
        <w:t xml:space="preserve"> 2022 implementation – 50% reduction in shots fired</w:t>
      </w:r>
      <w:r>
        <w:rPr>
          <w:color w:val="000090"/>
          <w:sz w:val="24"/>
          <w:szCs w:val="24"/>
        </w:rPr>
        <w:t xml:space="preserve">. Allows CPD to </w:t>
      </w:r>
      <w:r w:rsidR="00C70332" w:rsidRPr="00C30AE7">
        <w:rPr>
          <w:color w:val="000090"/>
          <w:sz w:val="24"/>
          <w:szCs w:val="24"/>
        </w:rPr>
        <w:t xml:space="preserve">identify guns and suspects through a system based on shell casing found. </w:t>
      </w:r>
      <w:r w:rsidR="0080174E" w:rsidRPr="00C30AE7">
        <w:rPr>
          <w:color w:val="000090"/>
          <w:sz w:val="24"/>
          <w:szCs w:val="24"/>
        </w:rPr>
        <w:t>The IT</w:t>
      </w:r>
      <w:r w:rsidR="00C70332" w:rsidRPr="00C30AE7">
        <w:rPr>
          <w:color w:val="000090"/>
          <w:sz w:val="24"/>
          <w:szCs w:val="24"/>
        </w:rPr>
        <w:t xml:space="preserve"> department and cameras </w:t>
      </w:r>
      <w:r>
        <w:rPr>
          <w:color w:val="000090"/>
          <w:sz w:val="24"/>
          <w:szCs w:val="24"/>
        </w:rPr>
        <w:t xml:space="preserve">also </w:t>
      </w:r>
      <w:r w:rsidR="00C70332" w:rsidRPr="00C30AE7">
        <w:rPr>
          <w:color w:val="000090"/>
          <w:sz w:val="24"/>
          <w:szCs w:val="24"/>
        </w:rPr>
        <w:t xml:space="preserve">help to solve homicide cases and support court cases. </w:t>
      </w:r>
    </w:p>
    <w:p w14:paraId="399B3794" w14:textId="7841841B" w:rsidR="00C70332" w:rsidRDefault="00C30AE7" w:rsidP="0080174E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C30AE7">
        <w:rPr>
          <w:i/>
          <w:iCs/>
          <w:color w:val="000090"/>
          <w:sz w:val="24"/>
          <w:szCs w:val="24"/>
        </w:rPr>
        <w:t>Do you have stats on who has h</w:t>
      </w:r>
      <w:r w:rsidR="00C70332" w:rsidRPr="00C30AE7">
        <w:rPr>
          <w:i/>
          <w:iCs/>
          <w:color w:val="000090"/>
          <w:sz w:val="24"/>
          <w:szCs w:val="24"/>
        </w:rPr>
        <w:t>ouseholds with cameras</w:t>
      </w:r>
      <w:r w:rsidR="0080174E" w:rsidRPr="00C30AE7">
        <w:rPr>
          <w:i/>
          <w:iCs/>
          <w:color w:val="000090"/>
          <w:sz w:val="24"/>
          <w:szCs w:val="24"/>
        </w:rPr>
        <w:t>?</w:t>
      </w:r>
      <w:r w:rsidR="0080174E">
        <w:rPr>
          <w:color w:val="000090"/>
          <w:sz w:val="24"/>
          <w:szCs w:val="24"/>
        </w:rPr>
        <w:t xml:space="preserve"> It would</w:t>
      </w:r>
      <w:r w:rsidR="00C70332">
        <w:rPr>
          <w:color w:val="000090"/>
          <w:sz w:val="24"/>
          <w:szCs w:val="24"/>
        </w:rPr>
        <w:t xml:space="preserve"> be a good </w:t>
      </w:r>
      <w:r w:rsidR="0080174E">
        <w:rPr>
          <w:color w:val="000090"/>
          <w:sz w:val="24"/>
          <w:szCs w:val="24"/>
        </w:rPr>
        <w:t>initiative</w:t>
      </w:r>
      <w:r w:rsidR="00C70332">
        <w:rPr>
          <w:color w:val="000090"/>
          <w:sz w:val="24"/>
          <w:szCs w:val="24"/>
        </w:rPr>
        <w:t xml:space="preserve">. They do make notes for </w:t>
      </w:r>
      <w:r w:rsidR="008C1C8A">
        <w:rPr>
          <w:color w:val="000090"/>
          <w:sz w:val="24"/>
          <w:szCs w:val="24"/>
        </w:rPr>
        <w:t xml:space="preserve">people who </w:t>
      </w:r>
      <w:r>
        <w:rPr>
          <w:color w:val="000090"/>
          <w:sz w:val="24"/>
          <w:szCs w:val="24"/>
        </w:rPr>
        <w:t xml:space="preserve">have </w:t>
      </w:r>
      <w:r w:rsidR="008C1C8A">
        <w:rPr>
          <w:color w:val="000090"/>
          <w:sz w:val="24"/>
          <w:szCs w:val="24"/>
        </w:rPr>
        <w:t>provide</w:t>
      </w:r>
      <w:r>
        <w:rPr>
          <w:color w:val="000090"/>
          <w:sz w:val="24"/>
          <w:szCs w:val="24"/>
        </w:rPr>
        <w:t>d</w:t>
      </w:r>
      <w:r w:rsidR="008C1C8A">
        <w:rPr>
          <w:color w:val="000090"/>
          <w:sz w:val="24"/>
          <w:szCs w:val="24"/>
        </w:rPr>
        <w:t xml:space="preserve"> </w:t>
      </w:r>
      <w:r w:rsidR="0080174E">
        <w:rPr>
          <w:color w:val="000090"/>
          <w:sz w:val="24"/>
          <w:szCs w:val="24"/>
        </w:rPr>
        <w:t>videos</w:t>
      </w:r>
      <w:r>
        <w:rPr>
          <w:color w:val="000090"/>
          <w:sz w:val="24"/>
          <w:szCs w:val="24"/>
        </w:rPr>
        <w:t xml:space="preserve"> in the past. Anyone is welcome to let CPD know that they have cameras. </w:t>
      </w:r>
    </w:p>
    <w:p w14:paraId="69C157CA" w14:textId="28845E35" w:rsidR="00C70332" w:rsidRDefault="00C30AE7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C30AE7">
        <w:rPr>
          <w:i/>
          <w:iCs/>
          <w:color w:val="000090"/>
          <w:sz w:val="24"/>
          <w:szCs w:val="24"/>
        </w:rPr>
        <w:t xml:space="preserve">Question about recent </w:t>
      </w:r>
      <w:r w:rsidR="00C61734">
        <w:rPr>
          <w:i/>
          <w:iCs/>
          <w:color w:val="000090"/>
          <w:sz w:val="24"/>
          <w:szCs w:val="24"/>
        </w:rPr>
        <w:t xml:space="preserve">large </w:t>
      </w:r>
      <w:r w:rsidRPr="00C30AE7">
        <w:rPr>
          <w:i/>
          <w:iCs/>
          <w:color w:val="000090"/>
          <w:sz w:val="24"/>
          <w:szCs w:val="24"/>
        </w:rPr>
        <w:t>c</w:t>
      </w:r>
      <w:r w:rsidR="00C70332" w:rsidRPr="00C30AE7">
        <w:rPr>
          <w:i/>
          <w:iCs/>
          <w:color w:val="000090"/>
          <w:sz w:val="24"/>
          <w:szCs w:val="24"/>
        </w:rPr>
        <w:t>ocaine drug bust</w:t>
      </w:r>
      <w:r>
        <w:rPr>
          <w:i/>
          <w:iCs/>
          <w:color w:val="000090"/>
          <w:sz w:val="24"/>
          <w:szCs w:val="24"/>
        </w:rPr>
        <w:t>.:</w:t>
      </w:r>
      <w:r w:rsidR="00C70332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>D</w:t>
      </w:r>
      <w:r w:rsidR="00C70332">
        <w:rPr>
          <w:color w:val="000090"/>
          <w:sz w:val="24"/>
          <w:szCs w:val="24"/>
        </w:rPr>
        <w:t xml:space="preserve">istribution </w:t>
      </w:r>
      <w:r>
        <w:rPr>
          <w:color w:val="000090"/>
          <w:sz w:val="24"/>
          <w:szCs w:val="24"/>
        </w:rPr>
        <w:t xml:space="preserve">was </w:t>
      </w:r>
      <w:r w:rsidR="00C70332">
        <w:rPr>
          <w:color w:val="000090"/>
          <w:sz w:val="24"/>
          <w:szCs w:val="24"/>
        </w:rPr>
        <w:t xml:space="preserve">intended </w:t>
      </w:r>
      <w:r>
        <w:rPr>
          <w:color w:val="000090"/>
          <w:sz w:val="24"/>
          <w:szCs w:val="24"/>
        </w:rPr>
        <w:t>for</w:t>
      </w:r>
      <w:r w:rsidR="00C70332">
        <w:rPr>
          <w:color w:val="000090"/>
          <w:sz w:val="24"/>
          <w:szCs w:val="24"/>
        </w:rPr>
        <w:t xml:space="preserve"> Dorchester</w:t>
      </w:r>
      <w:r>
        <w:rPr>
          <w:color w:val="000090"/>
          <w:sz w:val="24"/>
          <w:szCs w:val="24"/>
        </w:rPr>
        <w:t xml:space="preserve"> County</w:t>
      </w:r>
      <w:r w:rsidR="00C70332">
        <w:rPr>
          <w:color w:val="000090"/>
          <w:sz w:val="24"/>
          <w:szCs w:val="24"/>
        </w:rPr>
        <w:t>. Cocaine</w:t>
      </w:r>
      <w:r>
        <w:rPr>
          <w:color w:val="000090"/>
          <w:sz w:val="24"/>
          <w:szCs w:val="24"/>
        </w:rPr>
        <w:t xml:space="preserve"> and </w:t>
      </w:r>
      <w:r w:rsidR="00C70332">
        <w:rPr>
          <w:color w:val="000090"/>
          <w:sz w:val="24"/>
          <w:szCs w:val="24"/>
        </w:rPr>
        <w:t>Heroin</w:t>
      </w:r>
      <w:r>
        <w:rPr>
          <w:color w:val="000090"/>
          <w:sz w:val="24"/>
          <w:szCs w:val="24"/>
        </w:rPr>
        <w:t xml:space="preserve"> is a big problem for this area. </w:t>
      </w:r>
    </w:p>
    <w:p w14:paraId="61B885B5" w14:textId="3CA23E87" w:rsidR="00C70332" w:rsidRDefault="00A43D18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Intense effort on minor crimes and results</w:t>
      </w:r>
      <w:r w:rsidR="008C1C8A" w:rsidRPr="00A43D18">
        <w:rPr>
          <w:i/>
          <w:iCs/>
          <w:color w:val="000090"/>
          <w:sz w:val="24"/>
          <w:szCs w:val="24"/>
        </w:rPr>
        <w:t>?</w:t>
      </w:r>
      <w:r w:rsidR="008C1C8A">
        <w:rPr>
          <w:color w:val="000090"/>
          <w:sz w:val="24"/>
          <w:szCs w:val="24"/>
        </w:rPr>
        <w:t xml:space="preserve"> Traffic enforcement</w:t>
      </w:r>
      <w:r>
        <w:rPr>
          <w:color w:val="000090"/>
          <w:sz w:val="24"/>
          <w:szCs w:val="24"/>
        </w:rPr>
        <w:t xml:space="preserve"> efforts, stopping bikes and scooters </w:t>
      </w:r>
      <w:r w:rsidR="008C1C8A">
        <w:rPr>
          <w:color w:val="000090"/>
          <w:sz w:val="24"/>
          <w:szCs w:val="24"/>
        </w:rPr>
        <w:t>due to complaints</w:t>
      </w:r>
      <w:r>
        <w:rPr>
          <w:color w:val="000090"/>
          <w:sz w:val="24"/>
          <w:szCs w:val="24"/>
        </w:rPr>
        <w:t>. There was much</w:t>
      </w:r>
      <w:r w:rsidR="008C1C8A">
        <w:rPr>
          <w:color w:val="000090"/>
          <w:sz w:val="24"/>
          <w:szCs w:val="24"/>
        </w:rPr>
        <w:t xml:space="preserve"> public appreciation</w:t>
      </w:r>
      <w:r>
        <w:rPr>
          <w:color w:val="000090"/>
          <w:sz w:val="24"/>
          <w:szCs w:val="24"/>
        </w:rPr>
        <w:t>.</w:t>
      </w:r>
    </w:p>
    <w:p w14:paraId="387772DB" w14:textId="6CE65BCE" w:rsidR="008C1C8A" w:rsidRDefault="00A43D18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Is the curfew still being enforced?</w:t>
      </w:r>
      <w:r>
        <w:rPr>
          <w:color w:val="000090"/>
          <w:sz w:val="24"/>
          <w:szCs w:val="24"/>
        </w:rPr>
        <w:t xml:space="preserve"> Y</w:t>
      </w:r>
      <w:r w:rsidR="008C1C8A">
        <w:rPr>
          <w:color w:val="000090"/>
          <w:sz w:val="24"/>
          <w:szCs w:val="24"/>
        </w:rPr>
        <w:t>es</w:t>
      </w:r>
      <w:r>
        <w:rPr>
          <w:color w:val="000090"/>
          <w:sz w:val="24"/>
          <w:szCs w:val="24"/>
        </w:rPr>
        <w:t>.</w:t>
      </w:r>
      <w:r w:rsidR="008C1C8A">
        <w:rPr>
          <w:color w:val="000090"/>
          <w:sz w:val="24"/>
          <w:szCs w:val="24"/>
        </w:rPr>
        <w:t xml:space="preserve"> </w:t>
      </w:r>
      <w:r w:rsidR="0080174E">
        <w:rPr>
          <w:color w:val="000090"/>
          <w:sz w:val="24"/>
          <w:szCs w:val="24"/>
        </w:rPr>
        <w:t>It is</w:t>
      </w:r>
      <w:r>
        <w:rPr>
          <w:color w:val="000090"/>
          <w:sz w:val="24"/>
          <w:szCs w:val="24"/>
        </w:rPr>
        <w:t xml:space="preserve"> </w:t>
      </w:r>
      <w:r w:rsidR="008C1C8A">
        <w:rPr>
          <w:color w:val="000090"/>
          <w:sz w:val="24"/>
          <w:szCs w:val="24"/>
        </w:rPr>
        <w:t>beneficial because it shows who is out</w:t>
      </w:r>
      <w:r>
        <w:rPr>
          <w:color w:val="000090"/>
          <w:sz w:val="24"/>
          <w:szCs w:val="24"/>
        </w:rPr>
        <w:t>side at that time</w:t>
      </w:r>
      <w:r w:rsidR="008C1C8A">
        <w:rPr>
          <w:color w:val="000090"/>
          <w:sz w:val="24"/>
          <w:szCs w:val="24"/>
        </w:rPr>
        <w:t xml:space="preserve">. Not seeing </w:t>
      </w:r>
      <w:r w:rsidR="0080174E">
        <w:rPr>
          <w:color w:val="000090"/>
          <w:sz w:val="24"/>
          <w:szCs w:val="24"/>
        </w:rPr>
        <w:t>as</w:t>
      </w:r>
      <w:r w:rsidR="008C1C8A">
        <w:rPr>
          <w:color w:val="000090"/>
          <w:sz w:val="24"/>
          <w:szCs w:val="24"/>
        </w:rPr>
        <w:t xml:space="preserve"> much as before. </w:t>
      </w:r>
      <w:r w:rsidR="008042E1">
        <w:rPr>
          <w:color w:val="000090"/>
          <w:sz w:val="24"/>
          <w:szCs w:val="24"/>
        </w:rPr>
        <w:t>There is</w:t>
      </w:r>
      <w:r>
        <w:rPr>
          <w:color w:val="000090"/>
          <w:sz w:val="24"/>
          <w:szCs w:val="24"/>
        </w:rPr>
        <w:t xml:space="preserve"> a b</w:t>
      </w:r>
      <w:r w:rsidR="008C1C8A">
        <w:rPr>
          <w:color w:val="000090"/>
          <w:sz w:val="24"/>
          <w:szCs w:val="24"/>
        </w:rPr>
        <w:t xml:space="preserve">ig difference since 2022. </w:t>
      </w:r>
    </w:p>
    <w:p w14:paraId="0551A86E" w14:textId="3A02CC9C" w:rsidR="008C1C8A" w:rsidRDefault="008C1C8A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Suspicious activity question.</w:t>
      </w:r>
      <w:r>
        <w:rPr>
          <w:color w:val="000090"/>
          <w:sz w:val="24"/>
          <w:szCs w:val="24"/>
        </w:rPr>
        <w:t xml:space="preserve"> </w:t>
      </w:r>
      <w:r w:rsidR="0080174E">
        <w:rPr>
          <w:color w:val="000090"/>
          <w:sz w:val="24"/>
          <w:szCs w:val="24"/>
        </w:rPr>
        <w:t>i.e.,</w:t>
      </w:r>
      <w:r w:rsidR="00A43D18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>Car</w:t>
      </w:r>
      <w:r w:rsidR="00A43D18">
        <w:rPr>
          <w:color w:val="000090"/>
          <w:sz w:val="24"/>
          <w:szCs w:val="24"/>
        </w:rPr>
        <w:t xml:space="preserve"> is</w:t>
      </w:r>
      <w:r>
        <w:rPr>
          <w:color w:val="000090"/>
          <w:sz w:val="24"/>
          <w:szCs w:val="24"/>
        </w:rPr>
        <w:t xml:space="preserve"> pulling up routinely</w:t>
      </w:r>
      <w:r w:rsidR="00A43D18">
        <w:rPr>
          <w:color w:val="000090"/>
          <w:sz w:val="24"/>
          <w:szCs w:val="24"/>
        </w:rPr>
        <w:t xml:space="preserve">… bottom line: </w:t>
      </w:r>
      <w:r>
        <w:rPr>
          <w:color w:val="000090"/>
          <w:sz w:val="24"/>
          <w:szCs w:val="24"/>
        </w:rPr>
        <w:t xml:space="preserve">If you suspect something get </w:t>
      </w:r>
      <w:r w:rsidR="00A43D18">
        <w:rPr>
          <w:color w:val="000090"/>
          <w:sz w:val="24"/>
          <w:szCs w:val="24"/>
        </w:rPr>
        <w:t xml:space="preserve">a </w:t>
      </w:r>
      <w:r>
        <w:rPr>
          <w:color w:val="000090"/>
          <w:sz w:val="24"/>
          <w:szCs w:val="24"/>
        </w:rPr>
        <w:t>tag number and call</w:t>
      </w:r>
      <w:r w:rsidR="00A43D18">
        <w:rPr>
          <w:color w:val="000090"/>
          <w:sz w:val="24"/>
          <w:szCs w:val="24"/>
        </w:rPr>
        <w:t xml:space="preserve"> it in</w:t>
      </w:r>
      <w:r>
        <w:rPr>
          <w:color w:val="000090"/>
          <w:sz w:val="24"/>
          <w:szCs w:val="24"/>
        </w:rPr>
        <w:t xml:space="preserve">. </w:t>
      </w:r>
    </w:p>
    <w:p w14:paraId="15DF9006" w14:textId="53E5A16A" w:rsidR="008C1C8A" w:rsidRDefault="00A43D18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Question about security at Great Marsh</w:t>
      </w:r>
      <w:r>
        <w:rPr>
          <w:color w:val="000090"/>
          <w:sz w:val="24"/>
          <w:szCs w:val="24"/>
        </w:rPr>
        <w:t>. L</w:t>
      </w:r>
      <w:r w:rsidR="008C1C8A">
        <w:rPr>
          <w:color w:val="000090"/>
          <w:sz w:val="24"/>
          <w:szCs w:val="24"/>
        </w:rPr>
        <w:t xml:space="preserve">ights and cameras </w:t>
      </w:r>
      <w:r>
        <w:rPr>
          <w:color w:val="000090"/>
          <w:sz w:val="24"/>
          <w:szCs w:val="24"/>
        </w:rPr>
        <w:t xml:space="preserve">have been </w:t>
      </w:r>
      <w:r w:rsidR="008C1C8A">
        <w:rPr>
          <w:color w:val="000090"/>
          <w:sz w:val="24"/>
          <w:szCs w:val="24"/>
        </w:rPr>
        <w:t>placed</w:t>
      </w:r>
      <w:r w:rsidRPr="00A43D18">
        <w:rPr>
          <w:color w:val="000090"/>
          <w:sz w:val="24"/>
          <w:szCs w:val="24"/>
        </w:rPr>
        <w:t xml:space="preserve"> </w:t>
      </w:r>
      <w:r>
        <w:rPr>
          <w:color w:val="000090"/>
          <w:sz w:val="24"/>
          <w:szCs w:val="24"/>
        </w:rPr>
        <w:t>at Boyle Park, Great Marsh</w:t>
      </w:r>
      <w:r w:rsidR="008C1C8A">
        <w:rPr>
          <w:color w:val="000090"/>
          <w:sz w:val="24"/>
          <w:szCs w:val="24"/>
        </w:rPr>
        <w:t xml:space="preserve">. Some crimes have been solved since. </w:t>
      </w:r>
    </w:p>
    <w:p w14:paraId="7C224AA1" w14:textId="31529359" w:rsidR="008C1C8A" w:rsidRDefault="00A43D18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Have you had any part in immigration issues since the changes?</w:t>
      </w:r>
      <w:r>
        <w:rPr>
          <w:color w:val="000090"/>
          <w:sz w:val="24"/>
          <w:szCs w:val="24"/>
        </w:rPr>
        <w:t xml:space="preserve"> </w:t>
      </w:r>
      <w:r w:rsidR="008C1C8A">
        <w:rPr>
          <w:color w:val="000090"/>
          <w:sz w:val="24"/>
          <w:szCs w:val="24"/>
        </w:rPr>
        <w:t>No immigration role at present time. No ICE presence is known</w:t>
      </w:r>
      <w:r>
        <w:rPr>
          <w:color w:val="000090"/>
          <w:sz w:val="24"/>
          <w:szCs w:val="24"/>
        </w:rPr>
        <w:t>.</w:t>
      </w:r>
    </w:p>
    <w:p w14:paraId="559239C1" w14:textId="4C404DE4" w:rsidR="008C1C8A" w:rsidRPr="00A43D18" w:rsidRDefault="00A43D18" w:rsidP="00B51DF1">
      <w:pPr>
        <w:pStyle w:val="ListParagraph"/>
        <w:numPr>
          <w:ilvl w:val="1"/>
          <w:numId w:val="49"/>
        </w:numPr>
        <w:snapToGrid w:val="0"/>
        <w:spacing w:after="0" w:line="240" w:lineRule="auto"/>
        <w:ind w:left="270" w:hanging="270"/>
        <w:jc w:val="both"/>
        <w:rPr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What</w:t>
      </w:r>
      <w:r w:rsidR="001B3CE7">
        <w:rPr>
          <w:i/>
          <w:iCs/>
          <w:color w:val="000090"/>
          <w:sz w:val="24"/>
          <w:szCs w:val="24"/>
        </w:rPr>
        <w:t xml:space="preserve"> would you consider a </w:t>
      </w:r>
      <w:r w:rsidRPr="00A43D18">
        <w:rPr>
          <w:i/>
          <w:iCs/>
          <w:color w:val="000090"/>
          <w:sz w:val="24"/>
          <w:szCs w:val="24"/>
        </w:rPr>
        <w:t>f</w:t>
      </w:r>
      <w:r w:rsidR="008C1C8A" w:rsidRPr="00A43D18">
        <w:rPr>
          <w:i/>
          <w:iCs/>
          <w:color w:val="000090"/>
          <w:sz w:val="24"/>
          <w:szCs w:val="24"/>
        </w:rPr>
        <w:t xml:space="preserve">ull </w:t>
      </w:r>
      <w:r w:rsidRPr="00A43D18">
        <w:rPr>
          <w:i/>
          <w:iCs/>
          <w:color w:val="000090"/>
          <w:sz w:val="24"/>
          <w:szCs w:val="24"/>
        </w:rPr>
        <w:t>complement</w:t>
      </w:r>
      <w:r w:rsidR="008C1C8A" w:rsidRPr="00A43D18">
        <w:rPr>
          <w:i/>
          <w:iCs/>
          <w:color w:val="000090"/>
          <w:sz w:val="24"/>
          <w:szCs w:val="24"/>
        </w:rPr>
        <w:t xml:space="preserve"> of officers?</w:t>
      </w:r>
      <w:r w:rsidR="008C1C8A" w:rsidRPr="00A43D18">
        <w:rPr>
          <w:color w:val="000090"/>
          <w:sz w:val="24"/>
          <w:szCs w:val="24"/>
        </w:rPr>
        <w:t xml:space="preserve"> </w:t>
      </w:r>
      <w:r w:rsidR="001B3CE7">
        <w:rPr>
          <w:color w:val="000090"/>
          <w:sz w:val="24"/>
          <w:szCs w:val="24"/>
        </w:rPr>
        <w:t>Back in 2010 there were</w:t>
      </w:r>
      <w:r w:rsidRPr="00A43D18">
        <w:rPr>
          <w:color w:val="000090"/>
          <w:sz w:val="24"/>
          <w:szCs w:val="24"/>
        </w:rPr>
        <w:t xml:space="preserve"> </w:t>
      </w:r>
      <w:r w:rsidR="008C1C8A" w:rsidRPr="00A43D18">
        <w:rPr>
          <w:color w:val="000090"/>
          <w:sz w:val="24"/>
          <w:szCs w:val="24"/>
        </w:rPr>
        <w:t>52</w:t>
      </w:r>
      <w:r w:rsidR="001B3CE7">
        <w:rPr>
          <w:color w:val="000090"/>
          <w:sz w:val="24"/>
          <w:szCs w:val="24"/>
        </w:rPr>
        <w:t xml:space="preserve"> officers with bike patrols</w:t>
      </w:r>
      <w:r w:rsidR="0080174E" w:rsidRPr="00A43D18">
        <w:rPr>
          <w:color w:val="000090"/>
          <w:sz w:val="24"/>
          <w:szCs w:val="24"/>
        </w:rPr>
        <w:t xml:space="preserve">. </w:t>
      </w:r>
      <w:r w:rsidRPr="00A43D18">
        <w:rPr>
          <w:color w:val="000090"/>
          <w:sz w:val="24"/>
          <w:szCs w:val="24"/>
        </w:rPr>
        <w:t xml:space="preserve">Estimating </w:t>
      </w:r>
      <w:r w:rsidR="008C1C8A" w:rsidRPr="00A43D18">
        <w:rPr>
          <w:color w:val="000090"/>
          <w:sz w:val="24"/>
          <w:szCs w:val="24"/>
        </w:rPr>
        <w:t xml:space="preserve">40 to 45 would be </w:t>
      </w:r>
      <w:r w:rsidRPr="00A43D18">
        <w:rPr>
          <w:color w:val="000090"/>
          <w:sz w:val="24"/>
          <w:szCs w:val="24"/>
        </w:rPr>
        <w:t xml:space="preserve">acceptable </w:t>
      </w:r>
      <w:r w:rsidR="008C1C8A" w:rsidRPr="00A43D18">
        <w:rPr>
          <w:color w:val="000090"/>
          <w:sz w:val="24"/>
          <w:szCs w:val="24"/>
        </w:rPr>
        <w:t>today</w:t>
      </w:r>
      <w:r w:rsidR="001B3CE7">
        <w:rPr>
          <w:color w:val="000090"/>
          <w:sz w:val="24"/>
          <w:szCs w:val="24"/>
        </w:rPr>
        <w:t xml:space="preserve">, but 40 would be good </w:t>
      </w:r>
      <w:r w:rsidRPr="00A43D18">
        <w:rPr>
          <w:color w:val="000090"/>
          <w:sz w:val="24"/>
          <w:szCs w:val="24"/>
        </w:rPr>
        <w:t>to accomplish goals and initiatives</w:t>
      </w:r>
      <w:r w:rsidR="008C1C8A" w:rsidRPr="00A43D18">
        <w:rPr>
          <w:color w:val="000090"/>
          <w:sz w:val="24"/>
          <w:szCs w:val="24"/>
        </w:rPr>
        <w:t xml:space="preserve">. </w:t>
      </w:r>
      <w:r w:rsidRPr="00A43D18">
        <w:rPr>
          <w:color w:val="000090"/>
          <w:sz w:val="24"/>
          <w:szCs w:val="24"/>
        </w:rPr>
        <w:t>Some challenges have been q</w:t>
      </w:r>
      <w:r w:rsidR="008C1C8A" w:rsidRPr="00A43D18">
        <w:rPr>
          <w:color w:val="000090"/>
          <w:sz w:val="24"/>
          <w:szCs w:val="24"/>
        </w:rPr>
        <w:t>ualifications</w:t>
      </w:r>
      <w:r w:rsidR="001B3CE7">
        <w:rPr>
          <w:color w:val="000090"/>
          <w:sz w:val="24"/>
          <w:szCs w:val="24"/>
        </w:rPr>
        <w:t xml:space="preserve"> and retention in terms of </w:t>
      </w:r>
      <w:r>
        <w:rPr>
          <w:color w:val="000090"/>
          <w:sz w:val="24"/>
          <w:szCs w:val="24"/>
        </w:rPr>
        <w:t>c</w:t>
      </w:r>
      <w:r w:rsidR="008C1C8A" w:rsidRPr="00A43D18">
        <w:rPr>
          <w:color w:val="000090"/>
          <w:sz w:val="24"/>
          <w:szCs w:val="24"/>
        </w:rPr>
        <w:t xml:space="preserve">ompetitive </w:t>
      </w:r>
      <w:r>
        <w:rPr>
          <w:color w:val="000090"/>
          <w:sz w:val="24"/>
          <w:szCs w:val="24"/>
        </w:rPr>
        <w:t>s</w:t>
      </w:r>
      <w:r w:rsidR="008C1C8A" w:rsidRPr="00A43D18">
        <w:rPr>
          <w:color w:val="000090"/>
          <w:sz w:val="24"/>
          <w:szCs w:val="24"/>
        </w:rPr>
        <w:t>alar</w:t>
      </w:r>
      <w:r w:rsidR="001B3CE7">
        <w:rPr>
          <w:color w:val="000090"/>
          <w:sz w:val="24"/>
          <w:szCs w:val="24"/>
        </w:rPr>
        <w:t xml:space="preserve">ies. It depends on what motivates the individual. Some are dedicated to the town because they are from here and stay. </w:t>
      </w:r>
    </w:p>
    <w:p w14:paraId="479A35B6" w14:textId="6928806A" w:rsidR="008C1C8A" w:rsidRPr="00A43D18" w:rsidRDefault="008C1C8A" w:rsidP="00B51DF1">
      <w:pPr>
        <w:pStyle w:val="ListParagraph"/>
        <w:numPr>
          <w:ilvl w:val="1"/>
          <w:numId w:val="49"/>
        </w:numPr>
        <w:snapToGrid w:val="0"/>
        <w:spacing w:after="0" w:line="240" w:lineRule="auto"/>
        <w:ind w:left="270" w:hanging="270"/>
        <w:jc w:val="both"/>
        <w:rPr>
          <w:i/>
          <w:iCs/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 xml:space="preserve">Citizen’s </w:t>
      </w:r>
      <w:r w:rsidR="0068498C">
        <w:rPr>
          <w:i/>
          <w:iCs/>
          <w:color w:val="000090"/>
          <w:sz w:val="24"/>
          <w:szCs w:val="24"/>
        </w:rPr>
        <w:t>P</w:t>
      </w:r>
      <w:r w:rsidRPr="00A43D18">
        <w:rPr>
          <w:i/>
          <w:iCs/>
          <w:color w:val="000090"/>
          <w:sz w:val="24"/>
          <w:szCs w:val="24"/>
        </w:rPr>
        <w:t xml:space="preserve">olice </w:t>
      </w:r>
      <w:r w:rsidR="0068498C">
        <w:rPr>
          <w:i/>
          <w:iCs/>
          <w:color w:val="000090"/>
          <w:sz w:val="24"/>
          <w:szCs w:val="24"/>
        </w:rPr>
        <w:t>A</w:t>
      </w:r>
      <w:r w:rsidRPr="00A43D18">
        <w:rPr>
          <w:i/>
          <w:iCs/>
          <w:color w:val="000090"/>
          <w:sz w:val="24"/>
          <w:szCs w:val="24"/>
        </w:rPr>
        <w:t>cademy</w:t>
      </w:r>
      <w:r w:rsidR="0068498C">
        <w:rPr>
          <w:i/>
          <w:iCs/>
          <w:color w:val="000090"/>
          <w:sz w:val="24"/>
          <w:szCs w:val="24"/>
        </w:rPr>
        <w:t xml:space="preserve"> </w:t>
      </w:r>
      <w:r w:rsidR="0068498C" w:rsidRPr="0068498C">
        <w:rPr>
          <w:color w:val="000090"/>
          <w:sz w:val="24"/>
          <w:szCs w:val="24"/>
        </w:rPr>
        <w:t xml:space="preserve">- </w:t>
      </w:r>
      <w:r w:rsidR="00A43D18" w:rsidRPr="0068498C">
        <w:rPr>
          <w:color w:val="000090"/>
          <w:sz w:val="24"/>
          <w:szCs w:val="24"/>
        </w:rPr>
        <w:t xml:space="preserve"> </w:t>
      </w:r>
      <w:r w:rsidR="0068498C" w:rsidRPr="0068498C">
        <w:rPr>
          <w:color w:val="000090"/>
          <w:sz w:val="24"/>
          <w:szCs w:val="24"/>
        </w:rPr>
        <w:t xml:space="preserve">Judge and States Attorney’s Office participate. </w:t>
      </w:r>
      <w:r w:rsidR="00A43D18" w:rsidRPr="0068498C">
        <w:rPr>
          <w:color w:val="000090"/>
          <w:sz w:val="24"/>
          <w:szCs w:val="24"/>
        </w:rPr>
        <w:t>This</w:t>
      </w:r>
      <w:r w:rsidR="00A43D18" w:rsidRPr="00A43D18">
        <w:rPr>
          <w:color w:val="000090"/>
          <w:sz w:val="24"/>
          <w:szCs w:val="24"/>
        </w:rPr>
        <w:t xml:space="preserve"> is a classroom scenario for citizens. There are actual s</w:t>
      </w:r>
      <w:r w:rsidR="00DA4612" w:rsidRPr="00A43D18">
        <w:rPr>
          <w:color w:val="000090"/>
          <w:sz w:val="24"/>
          <w:szCs w:val="24"/>
        </w:rPr>
        <w:t xml:space="preserve">imulations of traffic stops </w:t>
      </w:r>
      <w:r w:rsidR="00A43D18" w:rsidRPr="00A43D18">
        <w:rPr>
          <w:color w:val="000090"/>
          <w:sz w:val="24"/>
          <w:szCs w:val="24"/>
        </w:rPr>
        <w:t xml:space="preserve">showing the </w:t>
      </w:r>
      <w:r w:rsidR="00DA4612" w:rsidRPr="00A43D18">
        <w:rPr>
          <w:color w:val="000090"/>
          <w:sz w:val="24"/>
          <w:szCs w:val="24"/>
        </w:rPr>
        <w:t xml:space="preserve">mindset of an </w:t>
      </w:r>
      <w:r w:rsidR="0080174E" w:rsidRPr="00A43D18">
        <w:rPr>
          <w:color w:val="000090"/>
          <w:sz w:val="24"/>
          <w:szCs w:val="24"/>
        </w:rPr>
        <w:t>officer’s</w:t>
      </w:r>
      <w:r w:rsidR="00DA4612" w:rsidRPr="00A43D18">
        <w:rPr>
          <w:color w:val="000090"/>
          <w:sz w:val="24"/>
          <w:szCs w:val="24"/>
        </w:rPr>
        <w:t xml:space="preserve"> training</w:t>
      </w:r>
      <w:r w:rsidR="00A43D18" w:rsidRPr="00A43D18">
        <w:rPr>
          <w:color w:val="000090"/>
          <w:sz w:val="24"/>
          <w:szCs w:val="24"/>
        </w:rPr>
        <w:t xml:space="preserve"> and </w:t>
      </w:r>
      <w:r w:rsidR="0080174E" w:rsidRPr="00A43D18">
        <w:rPr>
          <w:color w:val="000090"/>
          <w:sz w:val="24"/>
          <w:szCs w:val="24"/>
        </w:rPr>
        <w:t>split-second</w:t>
      </w:r>
      <w:r w:rsidR="00A43D18" w:rsidRPr="00A43D18">
        <w:rPr>
          <w:color w:val="000090"/>
          <w:sz w:val="24"/>
          <w:szCs w:val="24"/>
        </w:rPr>
        <w:t xml:space="preserve"> </w:t>
      </w:r>
      <w:r w:rsidR="0080174E" w:rsidRPr="00A43D18">
        <w:rPr>
          <w:color w:val="000090"/>
          <w:sz w:val="24"/>
          <w:szCs w:val="24"/>
        </w:rPr>
        <w:t>decisions</w:t>
      </w:r>
      <w:r w:rsidR="00A43D18" w:rsidRPr="00A43D18">
        <w:rPr>
          <w:color w:val="000090"/>
          <w:sz w:val="24"/>
          <w:szCs w:val="24"/>
        </w:rPr>
        <w:t xml:space="preserve"> that need to be made</w:t>
      </w:r>
      <w:r w:rsidR="0068498C">
        <w:rPr>
          <w:color w:val="000090"/>
          <w:sz w:val="24"/>
          <w:szCs w:val="24"/>
        </w:rPr>
        <w:t xml:space="preserve"> to shoot or not</w:t>
      </w:r>
      <w:r w:rsidR="00A43D18" w:rsidRPr="00A43D18">
        <w:rPr>
          <w:color w:val="000090"/>
          <w:sz w:val="24"/>
          <w:szCs w:val="24"/>
        </w:rPr>
        <w:t>.</w:t>
      </w:r>
      <w:r w:rsidR="00A43D18" w:rsidRPr="00A43D18">
        <w:rPr>
          <w:i/>
          <w:iCs/>
          <w:color w:val="000090"/>
          <w:sz w:val="24"/>
          <w:szCs w:val="24"/>
        </w:rPr>
        <w:t xml:space="preserve"> </w:t>
      </w:r>
    </w:p>
    <w:p w14:paraId="4B4FC49E" w14:textId="77777777" w:rsidR="00A43D18" w:rsidRPr="00A43D18" w:rsidRDefault="00DA4612" w:rsidP="00B51DF1">
      <w:pPr>
        <w:pStyle w:val="ListParagraph"/>
        <w:numPr>
          <w:ilvl w:val="1"/>
          <w:numId w:val="1"/>
        </w:numPr>
        <w:ind w:left="270" w:hanging="270"/>
        <w:rPr>
          <w:i/>
          <w:iCs/>
          <w:color w:val="000090"/>
          <w:sz w:val="24"/>
          <w:szCs w:val="24"/>
        </w:rPr>
      </w:pPr>
      <w:r w:rsidRPr="00A43D18">
        <w:rPr>
          <w:i/>
          <w:iCs/>
          <w:color w:val="000090"/>
          <w:sz w:val="24"/>
          <w:szCs w:val="24"/>
        </w:rPr>
        <w:t>Police officers in schools</w:t>
      </w:r>
      <w:r w:rsidR="00A43D18" w:rsidRPr="00A43D18">
        <w:rPr>
          <w:i/>
          <w:iCs/>
          <w:color w:val="000090"/>
          <w:sz w:val="24"/>
          <w:szCs w:val="24"/>
        </w:rPr>
        <w:t xml:space="preserve">? </w:t>
      </w:r>
      <w:r w:rsidR="00A43D18" w:rsidRPr="00A43D18">
        <w:rPr>
          <w:color w:val="000090"/>
          <w:sz w:val="24"/>
          <w:szCs w:val="24"/>
        </w:rPr>
        <w:t>Macy’s lane – Cambridge officer; Highschool -Sheriff’s officer</w:t>
      </w:r>
    </w:p>
    <w:p w14:paraId="23D3615C" w14:textId="35792A25" w:rsidR="00DA4612" w:rsidRPr="001B3CE7" w:rsidRDefault="001B3CE7" w:rsidP="00B51DF1">
      <w:pPr>
        <w:pStyle w:val="ListParagraph"/>
        <w:numPr>
          <w:ilvl w:val="1"/>
          <w:numId w:val="1"/>
        </w:numPr>
        <w:snapToGrid w:val="0"/>
        <w:spacing w:after="0" w:line="240" w:lineRule="auto"/>
        <w:ind w:left="270" w:hanging="270"/>
        <w:jc w:val="both"/>
        <w:rPr>
          <w:i/>
          <w:iCs/>
          <w:color w:val="000090"/>
          <w:sz w:val="24"/>
          <w:szCs w:val="24"/>
        </w:rPr>
      </w:pPr>
      <w:r>
        <w:rPr>
          <w:i/>
          <w:iCs/>
          <w:color w:val="000090"/>
          <w:sz w:val="24"/>
          <w:szCs w:val="24"/>
        </w:rPr>
        <w:t xml:space="preserve">Comment - Come to appreciate that the CPD is </w:t>
      </w:r>
      <w:r w:rsidR="00DA4612" w:rsidRPr="001B3CE7">
        <w:rPr>
          <w:i/>
          <w:iCs/>
          <w:color w:val="000090"/>
          <w:sz w:val="24"/>
          <w:szCs w:val="24"/>
        </w:rPr>
        <w:t xml:space="preserve">involved </w:t>
      </w:r>
      <w:r>
        <w:rPr>
          <w:i/>
          <w:iCs/>
          <w:color w:val="000090"/>
          <w:sz w:val="24"/>
          <w:szCs w:val="24"/>
        </w:rPr>
        <w:t>in so many things…</w:t>
      </w:r>
    </w:p>
    <w:p w14:paraId="044571BD" w14:textId="7E380549" w:rsidR="0068498C" w:rsidRPr="00352CC8" w:rsidRDefault="00DA4612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  <w:u w:val="single"/>
        </w:rPr>
      </w:pPr>
      <w:r w:rsidRPr="00352CC8">
        <w:rPr>
          <w:color w:val="000090"/>
          <w:sz w:val="24"/>
          <w:szCs w:val="24"/>
          <w:u w:val="single"/>
        </w:rPr>
        <w:t xml:space="preserve">Apartment </w:t>
      </w:r>
      <w:r w:rsidR="001B3CE7" w:rsidRPr="00352CC8">
        <w:rPr>
          <w:color w:val="000090"/>
          <w:sz w:val="24"/>
          <w:szCs w:val="24"/>
          <w:u w:val="single"/>
        </w:rPr>
        <w:t>C</w:t>
      </w:r>
      <w:r w:rsidRPr="00352CC8">
        <w:rPr>
          <w:color w:val="000090"/>
          <w:sz w:val="24"/>
          <w:szCs w:val="24"/>
          <w:u w:val="single"/>
        </w:rPr>
        <w:t xml:space="preserve">omplex </w:t>
      </w:r>
      <w:r w:rsidR="0068498C" w:rsidRPr="00352CC8">
        <w:rPr>
          <w:color w:val="000090"/>
          <w:sz w:val="24"/>
          <w:szCs w:val="24"/>
          <w:u w:val="single"/>
        </w:rPr>
        <w:t xml:space="preserve"> - extra </w:t>
      </w:r>
      <w:r w:rsidRPr="00352CC8">
        <w:rPr>
          <w:color w:val="000090"/>
          <w:sz w:val="24"/>
          <w:szCs w:val="24"/>
          <w:u w:val="single"/>
        </w:rPr>
        <w:t>security</w:t>
      </w:r>
      <w:r w:rsidR="0068498C" w:rsidRPr="00352CC8">
        <w:rPr>
          <w:color w:val="000090"/>
          <w:sz w:val="24"/>
          <w:szCs w:val="24"/>
          <w:u w:val="single"/>
        </w:rPr>
        <w:t xml:space="preserve"> presence</w:t>
      </w:r>
      <w:r w:rsidR="001B3CE7" w:rsidRPr="00352CC8">
        <w:rPr>
          <w:color w:val="000090"/>
          <w:sz w:val="24"/>
          <w:szCs w:val="24"/>
          <w:u w:val="single"/>
        </w:rPr>
        <w:t>.</w:t>
      </w:r>
    </w:p>
    <w:p w14:paraId="3047CC59" w14:textId="3FA9E07C" w:rsidR="00DA4612" w:rsidRPr="001B3CE7" w:rsidRDefault="00DA4612" w:rsidP="0080174E">
      <w:pPr>
        <w:pStyle w:val="ListParagraph"/>
        <w:numPr>
          <w:ilvl w:val="3"/>
          <w:numId w:val="50"/>
        </w:numPr>
        <w:tabs>
          <w:tab w:val="left" w:pos="990"/>
        </w:tabs>
        <w:snapToGrid w:val="0"/>
        <w:spacing w:after="0" w:line="240" w:lineRule="auto"/>
        <w:ind w:left="990" w:hanging="270"/>
        <w:jc w:val="both"/>
        <w:rPr>
          <w:color w:val="000090"/>
          <w:sz w:val="24"/>
          <w:szCs w:val="24"/>
        </w:rPr>
      </w:pPr>
      <w:r w:rsidRPr="001B3CE7">
        <w:rPr>
          <w:color w:val="000090"/>
          <w:sz w:val="24"/>
          <w:szCs w:val="24"/>
        </w:rPr>
        <w:t>Repeat search warrant issues</w:t>
      </w:r>
      <w:r w:rsidR="001B3CE7">
        <w:rPr>
          <w:color w:val="000090"/>
          <w:sz w:val="24"/>
          <w:szCs w:val="24"/>
        </w:rPr>
        <w:t xml:space="preserve"> (repeat offender) since the same people rent when they should not be allowed to</w:t>
      </w:r>
      <w:r w:rsidRPr="001B3CE7">
        <w:rPr>
          <w:color w:val="000090"/>
          <w:sz w:val="24"/>
          <w:szCs w:val="24"/>
        </w:rPr>
        <w:t xml:space="preserve">. </w:t>
      </w:r>
      <w:r w:rsidR="001B3CE7">
        <w:rPr>
          <w:color w:val="000090"/>
          <w:sz w:val="24"/>
          <w:szCs w:val="24"/>
        </w:rPr>
        <w:t xml:space="preserve">CPD works with </w:t>
      </w:r>
      <w:r w:rsidRPr="001B3CE7">
        <w:rPr>
          <w:color w:val="000090"/>
          <w:sz w:val="24"/>
          <w:szCs w:val="24"/>
        </w:rPr>
        <w:t>Code Enforcement</w:t>
      </w:r>
      <w:r w:rsidR="001B3CE7">
        <w:rPr>
          <w:color w:val="000090"/>
          <w:sz w:val="24"/>
          <w:szCs w:val="24"/>
        </w:rPr>
        <w:t xml:space="preserve"> to manage the situation with the Apartment Complex</w:t>
      </w:r>
      <w:r w:rsidR="0080174E">
        <w:rPr>
          <w:color w:val="000090"/>
          <w:sz w:val="24"/>
          <w:szCs w:val="24"/>
        </w:rPr>
        <w:t xml:space="preserve">. </w:t>
      </w:r>
    </w:p>
    <w:p w14:paraId="1F0CC3FC" w14:textId="5F960062" w:rsidR="00DA4612" w:rsidRPr="00352CC8" w:rsidRDefault="001B3CE7" w:rsidP="00352CC8">
      <w:pPr>
        <w:pStyle w:val="ListParagraph"/>
        <w:numPr>
          <w:ilvl w:val="1"/>
          <w:numId w:val="48"/>
        </w:numPr>
        <w:tabs>
          <w:tab w:val="left" w:pos="720"/>
          <w:tab w:val="left" w:pos="1620"/>
        </w:tabs>
        <w:snapToGrid w:val="0"/>
        <w:spacing w:after="0" w:line="240" w:lineRule="auto"/>
        <w:ind w:left="720" w:hanging="450"/>
        <w:jc w:val="both"/>
        <w:rPr>
          <w:color w:val="000090"/>
          <w:sz w:val="24"/>
          <w:szCs w:val="24"/>
          <w:u w:val="single"/>
        </w:rPr>
      </w:pPr>
      <w:r w:rsidRPr="00352CC8">
        <w:rPr>
          <w:color w:val="000090"/>
          <w:sz w:val="24"/>
          <w:szCs w:val="24"/>
          <w:u w:val="single"/>
        </w:rPr>
        <w:t>Knocking on doors to m</w:t>
      </w:r>
      <w:r w:rsidR="00DA4612" w:rsidRPr="00352CC8">
        <w:rPr>
          <w:color w:val="000090"/>
          <w:sz w:val="24"/>
          <w:szCs w:val="24"/>
          <w:u w:val="single"/>
        </w:rPr>
        <w:t>ove cars o</w:t>
      </w:r>
      <w:r w:rsidRPr="00352CC8">
        <w:rPr>
          <w:color w:val="000090"/>
          <w:sz w:val="24"/>
          <w:szCs w:val="24"/>
          <w:u w:val="single"/>
        </w:rPr>
        <w:t>ff</w:t>
      </w:r>
      <w:r w:rsidR="00DA4612" w:rsidRPr="00352CC8">
        <w:rPr>
          <w:color w:val="000090"/>
          <w:sz w:val="24"/>
          <w:szCs w:val="24"/>
          <w:u w:val="single"/>
        </w:rPr>
        <w:t xml:space="preserve"> snow emergency route</w:t>
      </w:r>
      <w:r w:rsidRPr="00352CC8">
        <w:rPr>
          <w:color w:val="000090"/>
          <w:sz w:val="24"/>
          <w:szCs w:val="24"/>
          <w:u w:val="single"/>
        </w:rPr>
        <w:t xml:space="preserve"> (</w:t>
      </w:r>
      <w:r w:rsidR="00DA4612" w:rsidRPr="00352CC8">
        <w:rPr>
          <w:color w:val="000090"/>
          <w:sz w:val="24"/>
          <w:szCs w:val="24"/>
          <w:u w:val="single"/>
        </w:rPr>
        <w:t>community policing</w:t>
      </w:r>
      <w:r w:rsidRPr="00352CC8">
        <w:rPr>
          <w:color w:val="000090"/>
          <w:sz w:val="24"/>
          <w:szCs w:val="24"/>
          <w:u w:val="single"/>
        </w:rPr>
        <w:t>).</w:t>
      </w:r>
    </w:p>
    <w:p w14:paraId="2B53689C" w14:textId="77777777" w:rsidR="00F1699A" w:rsidRDefault="00F1699A" w:rsidP="0068498C">
      <w:pPr>
        <w:snapToGrid w:val="0"/>
        <w:spacing w:after="0" w:line="240" w:lineRule="auto"/>
        <w:jc w:val="both"/>
        <w:rPr>
          <w:color w:val="000090"/>
          <w:sz w:val="24"/>
          <w:szCs w:val="24"/>
        </w:rPr>
      </w:pPr>
    </w:p>
    <w:p w14:paraId="794C17C2" w14:textId="7DD5E788" w:rsidR="005C00B2" w:rsidRPr="005842CE" w:rsidRDefault="00120BC0" w:rsidP="00F1699A">
      <w:pPr>
        <w:pStyle w:val="ListParagraph"/>
        <w:snapToGrid w:val="0"/>
        <w:spacing w:after="0" w:line="240" w:lineRule="auto"/>
        <w:ind w:left="-360"/>
        <w:jc w:val="both"/>
        <w:rPr>
          <w:color w:val="000090"/>
          <w:sz w:val="20"/>
          <w:szCs w:val="20"/>
        </w:rPr>
      </w:pPr>
      <w:r>
        <w:rPr>
          <w:b/>
          <w:bCs/>
          <w:color w:val="000090"/>
          <w:sz w:val="24"/>
          <w:szCs w:val="24"/>
        </w:rPr>
        <w:t>Chuck</w:t>
      </w:r>
      <w:r w:rsidR="00D30526" w:rsidRPr="001F61C7">
        <w:rPr>
          <w:b/>
          <w:bCs/>
          <w:color w:val="000090"/>
          <w:sz w:val="24"/>
          <w:szCs w:val="24"/>
        </w:rPr>
        <w:t xml:space="preserve"> </w:t>
      </w:r>
      <w:r w:rsidRPr="00120BC0">
        <w:rPr>
          <w:b/>
          <w:bCs/>
          <w:color w:val="000090"/>
          <w:sz w:val="24"/>
          <w:szCs w:val="24"/>
        </w:rPr>
        <w:t xml:space="preserve">McFadden </w:t>
      </w:r>
      <w:r w:rsidR="006E7DA7" w:rsidRPr="001F61C7">
        <w:rPr>
          <w:b/>
          <w:bCs/>
          <w:color w:val="000090"/>
          <w:sz w:val="24"/>
          <w:szCs w:val="24"/>
        </w:rPr>
        <w:t xml:space="preserve">thanked </w:t>
      </w:r>
      <w:r w:rsidR="00886293">
        <w:rPr>
          <w:b/>
          <w:bCs/>
          <w:color w:val="000090"/>
          <w:sz w:val="24"/>
          <w:szCs w:val="24"/>
        </w:rPr>
        <w:t xml:space="preserve">Chief Todd for his presentation and </w:t>
      </w:r>
      <w:r w:rsidR="00353286" w:rsidRPr="001F61C7">
        <w:rPr>
          <w:b/>
          <w:bCs/>
          <w:color w:val="000090"/>
          <w:sz w:val="24"/>
          <w:szCs w:val="24"/>
        </w:rPr>
        <w:t>the audience</w:t>
      </w:r>
      <w:r w:rsidR="00D30526" w:rsidRPr="001F61C7">
        <w:rPr>
          <w:b/>
          <w:bCs/>
          <w:color w:val="000090"/>
          <w:sz w:val="24"/>
          <w:szCs w:val="24"/>
        </w:rPr>
        <w:t xml:space="preserve"> for particip</w:t>
      </w:r>
      <w:r w:rsidR="006548AF" w:rsidRPr="001F61C7">
        <w:rPr>
          <w:b/>
          <w:bCs/>
          <w:color w:val="000090"/>
          <w:sz w:val="24"/>
          <w:szCs w:val="24"/>
        </w:rPr>
        <w:t xml:space="preserve">ating in </w:t>
      </w:r>
      <w:r w:rsidR="008D36A1" w:rsidRPr="001F61C7">
        <w:rPr>
          <w:b/>
          <w:bCs/>
          <w:color w:val="000090"/>
          <w:sz w:val="24"/>
          <w:szCs w:val="24"/>
        </w:rPr>
        <w:t>the</w:t>
      </w:r>
      <w:r w:rsidR="00353286">
        <w:rPr>
          <w:b/>
          <w:bCs/>
          <w:color w:val="000090"/>
          <w:sz w:val="24"/>
          <w:szCs w:val="24"/>
        </w:rPr>
        <w:t xml:space="preserve"> </w:t>
      </w:r>
      <w:r w:rsidR="008D36A1" w:rsidRPr="001F61C7">
        <w:rPr>
          <w:b/>
          <w:bCs/>
          <w:color w:val="000090"/>
          <w:sz w:val="24"/>
          <w:szCs w:val="24"/>
        </w:rPr>
        <w:t>meeting</w:t>
      </w:r>
      <w:r w:rsidR="00DA4612">
        <w:rPr>
          <w:b/>
          <w:bCs/>
          <w:color w:val="000090"/>
          <w:sz w:val="24"/>
          <w:szCs w:val="24"/>
        </w:rPr>
        <w:t>.</w:t>
      </w:r>
      <w:r w:rsidR="009D2226">
        <w:rPr>
          <w:b/>
          <w:bCs/>
          <w:color w:val="000090"/>
          <w:sz w:val="24"/>
          <w:szCs w:val="24"/>
        </w:rPr>
        <w:t xml:space="preserve">  </w:t>
      </w:r>
      <w:r w:rsidR="00F1049C">
        <w:rPr>
          <w:b/>
          <w:bCs/>
          <w:color w:val="000090"/>
          <w:sz w:val="24"/>
          <w:szCs w:val="24"/>
        </w:rPr>
        <w:t>The meeting was adjourned at</w:t>
      </w:r>
      <w:r w:rsidR="00DA4612">
        <w:rPr>
          <w:b/>
          <w:bCs/>
          <w:color w:val="000090"/>
          <w:sz w:val="24"/>
          <w:szCs w:val="24"/>
        </w:rPr>
        <w:t xml:space="preserve"> 7:</w:t>
      </w:r>
      <w:r w:rsidR="00353286">
        <w:rPr>
          <w:b/>
          <w:bCs/>
          <w:color w:val="000090"/>
          <w:sz w:val="24"/>
          <w:szCs w:val="24"/>
        </w:rPr>
        <w:t>00</w:t>
      </w:r>
      <w:r w:rsidR="00F1049C">
        <w:rPr>
          <w:b/>
          <w:bCs/>
          <w:color w:val="000090"/>
          <w:sz w:val="24"/>
          <w:szCs w:val="24"/>
        </w:rPr>
        <w:t xml:space="preserve"> pm</w:t>
      </w:r>
      <w:r w:rsidR="00F1049C" w:rsidRPr="00F1049C">
        <w:rPr>
          <w:color w:val="000090"/>
          <w:sz w:val="24"/>
          <w:szCs w:val="24"/>
        </w:rPr>
        <w:t>.</w:t>
      </w:r>
    </w:p>
    <w:sectPr w:rsidR="005C00B2" w:rsidRPr="005842CE" w:rsidSect="00352CC8">
      <w:headerReference w:type="default" r:id="rId10"/>
      <w:pgSz w:w="12240" w:h="15840"/>
      <w:pgMar w:top="1134" w:right="1073" w:bottom="450" w:left="1267" w:header="1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2F8C" w14:textId="77777777" w:rsidR="00013A14" w:rsidRDefault="00013A14" w:rsidP="005451F2">
      <w:pPr>
        <w:spacing w:after="0" w:line="240" w:lineRule="auto"/>
      </w:pPr>
      <w:r>
        <w:separator/>
      </w:r>
    </w:p>
  </w:endnote>
  <w:endnote w:type="continuationSeparator" w:id="0">
    <w:p w14:paraId="11FDD63A" w14:textId="77777777" w:rsidR="00013A14" w:rsidRDefault="00013A14" w:rsidP="0054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2C1C" w14:textId="77777777" w:rsidR="00013A14" w:rsidRDefault="00013A14" w:rsidP="005451F2">
      <w:pPr>
        <w:spacing w:after="0" w:line="240" w:lineRule="auto"/>
      </w:pPr>
      <w:r>
        <w:separator/>
      </w:r>
    </w:p>
  </w:footnote>
  <w:footnote w:type="continuationSeparator" w:id="0">
    <w:p w14:paraId="3216F5DF" w14:textId="77777777" w:rsidR="00013A14" w:rsidRDefault="00013A14" w:rsidP="0054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8BA9" w14:textId="382B601A" w:rsidR="00704FA7" w:rsidRPr="00BE09D5" w:rsidRDefault="00704FA7" w:rsidP="00783BD1">
    <w:pPr>
      <w:pStyle w:val="Footer"/>
      <w:tabs>
        <w:tab w:val="clear" w:pos="4320"/>
        <w:tab w:val="clear" w:pos="8640"/>
        <w:tab w:val="center" w:pos="5220"/>
        <w:tab w:val="right" w:pos="9900"/>
      </w:tabs>
      <w:spacing w:after="120"/>
      <w:ind w:left="-360" w:right="-806"/>
      <w:rPr>
        <w:rFonts w:asciiTheme="majorHAnsi" w:hAnsiTheme="majorHAnsi"/>
        <w:color w:val="1F497D" w:themeColor="text2"/>
        <w:u w:val="thick"/>
      </w:rPr>
    </w:pPr>
    <w:r w:rsidRPr="00BE09D5">
      <w:rPr>
        <w:rFonts w:asciiTheme="majorHAnsi" w:hAnsiTheme="majorHAnsi"/>
        <w:color w:val="1F497D" w:themeColor="text2"/>
        <w:u w:val="thick"/>
      </w:rPr>
      <w:tab/>
    </w:r>
    <w:r w:rsidRPr="00BE09D5">
      <w:rPr>
        <w:rFonts w:asciiTheme="majorHAnsi" w:hAnsiTheme="majorHAnsi"/>
        <w:color w:val="1F497D" w:themeColor="text2"/>
        <w:u w:val="thick"/>
      </w:rPr>
      <w:tab/>
    </w:r>
    <w:r>
      <w:rPr>
        <w:rFonts w:asciiTheme="majorHAnsi" w:hAnsiTheme="majorHAnsi"/>
        <w:color w:val="1F497D" w:themeColor="text2"/>
        <w:u w:val="thick"/>
      </w:rPr>
      <w:tab/>
    </w:r>
  </w:p>
  <w:p w14:paraId="5DA55D3D" w14:textId="177D5EE1" w:rsidR="00704FA7" w:rsidRPr="00EA0AA0" w:rsidRDefault="00704FA7" w:rsidP="00783BD1">
    <w:pPr>
      <w:pStyle w:val="Footer"/>
      <w:tabs>
        <w:tab w:val="clear" w:pos="4320"/>
        <w:tab w:val="clear" w:pos="8640"/>
        <w:tab w:val="right" w:pos="10080"/>
      </w:tabs>
      <w:ind w:left="-360" w:right="-461"/>
      <w:rPr>
        <w:rStyle w:val="PageNumber"/>
        <w:color w:val="1F497D" w:themeColor="text2"/>
      </w:rPr>
    </w:pPr>
    <w:r w:rsidRPr="00EA0AA0">
      <w:rPr>
        <w:color w:val="1F497D" w:themeColor="text2"/>
      </w:rPr>
      <w:t xml:space="preserve">CAN </w:t>
    </w:r>
    <w:r w:rsidR="00FB5570">
      <w:rPr>
        <w:color w:val="1F497D" w:themeColor="text2"/>
      </w:rPr>
      <w:t xml:space="preserve">PUBLIC </w:t>
    </w:r>
    <w:r w:rsidR="00B43603">
      <w:rPr>
        <w:color w:val="1F497D" w:themeColor="text2"/>
      </w:rPr>
      <w:t>MEETING</w:t>
    </w:r>
    <w:r w:rsidRPr="00EA0AA0">
      <w:rPr>
        <w:color w:val="1F497D" w:themeColor="text2"/>
      </w:rPr>
      <w:t xml:space="preserve">                                                                       </w:t>
    </w:r>
    <w:r w:rsidR="00B5472F">
      <w:rPr>
        <w:color w:val="1F497D" w:themeColor="text2"/>
      </w:rPr>
      <w:tab/>
    </w:r>
    <w:r w:rsidR="00C44F63">
      <w:rPr>
        <w:color w:val="1F497D" w:themeColor="text2"/>
      </w:rPr>
      <w:t>January 30</w:t>
    </w:r>
    <w:r w:rsidR="00DE73F7">
      <w:rPr>
        <w:color w:val="1F497D" w:themeColor="text2"/>
      </w:rPr>
      <w:t>, 202</w:t>
    </w:r>
    <w:r w:rsidR="00C44F63">
      <w:rPr>
        <w:color w:val="1F497D" w:themeColor="text2"/>
      </w:rPr>
      <w:t>5</w:t>
    </w:r>
    <w:r w:rsidR="00B5472F">
      <w:rPr>
        <w:color w:val="1F497D" w:themeColor="text2"/>
      </w:rPr>
      <w:t xml:space="preserve">, </w:t>
    </w:r>
    <w:r w:rsidRPr="00EA0AA0">
      <w:rPr>
        <w:color w:val="1F497D" w:themeColor="text2"/>
      </w:rPr>
      <w:t xml:space="preserve">page </w:t>
    </w:r>
    <w:r w:rsidRPr="00EA0AA0">
      <w:rPr>
        <w:rStyle w:val="PageNumber"/>
        <w:color w:val="1F497D" w:themeColor="text2"/>
      </w:rPr>
      <w:fldChar w:fldCharType="begin"/>
    </w:r>
    <w:r w:rsidRPr="00EA0AA0">
      <w:rPr>
        <w:rStyle w:val="PageNumber"/>
        <w:color w:val="1F497D" w:themeColor="text2"/>
      </w:rPr>
      <w:instrText xml:space="preserve"> PAGE </w:instrText>
    </w:r>
    <w:r w:rsidRPr="00EA0AA0">
      <w:rPr>
        <w:rStyle w:val="PageNumber"/>
        <w:color w:val="1F497D" w:themeColor="text2"/>
      </w:rPr>
      <w:fldChar w:fldCharType="separate"/>
    </w:r>
    <w:r w:rsidR="00BC7125">
      <w:rPr>
        <w:rStyle w:val="PageNumber"/>
        <w:noProof/>
        <w:color w:val="1F497D" w:themeColor="text2"/>
      </w:rPr>
      <w:t>4</w:t>
    </w:r>
    <w:r w:rsidRPr="00EA0AA0">
      <w:rPr>
        <w:rStyle w:val="PageNumber"/>
        <w:color w:val="1F497D" w:themeColor="text2"/>
      </w:rPr>
      <w:fldChar w:fldCharType="end"/>
    </w:r>
  </w:p>
  <w:p w14:paraId="552CF684" w14:textId="7B0D685A" w:rsidR="00704FA7" w:rsidRPr="00BA0912" w:rsidRDefault="00704FA7" w:rsidP="00C275A7">
    <w:pPr>
      <w:pStyle w:val="Footer"/>
      <w:tabs>
        <w:tab w:val="clear" w:pos="4320"/>
        <w:tab w:val="clear" w:pos="8640"/>
        <w:tab w:val="right" w:pos="10080"/>
      </w:tabs>
      <w:ind w:left="-360" w:right="-450"/>
      <w:rPr>
        <w:rFonts w:asciiTheme="majorHAnsi" w:hAnsiTheme="majorHAnsi"/>
        <w:color w:val="1F497D" w:themeColor="text2"/>
      </w:rPr>
    </w:pPr>
    <w:r w:rsidRPr="00BE09D5">
      <w:rPr>
        <w:rFonts w:asciiTheme="majorHAnsi" w:hAnsiTheme="majorHAnsi"/>
        <w:color w:val="1F497D" w:themeColor="text2"/>
        <w:u w:val="thick"/>
      </w:rPr>
      <w:tab/>
    </w:r>
    <w:r w:rsidR="005C44AB">
      <w:rPr>
        <w:rFonts w:asciiTheme="majorHAnsi" w:hAnsiTheme="majorHAnsi"/>
        <w:color w:val="1F497D" w:themeColor="text2"/>
        <w:u w:val="thick"/>
      </w:rPr>
      <w:t xml:space="preserve">  </w:t>
    </w:r>
  </w:p>
  <w:p w14:paraId="4E1811F5" w14:textId="5C29859D" w:rsidR="00704FA7" w:rsidRDefault="00704FA7" w:rsidP="00BA0912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8EF"/>
    <w:multiLevelType w:val="hybridMultilevel"/>
    <w:tmpl w:val="19AE8A4C"/>
    <w:lvl w:ilvl="0" w:tplc="1E72479E">
      <w:start w:val="6"/>
      <w:numFmt w:val="none"/>
      <w:lvlText w:val="7.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0322A"/>
    <w:multiLevelType w:val="hybridMultilevel"/>
    <w:tmpl w:val="7388A6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274CC"/>
    <w:multiLevelType w:val="hybridMultilevel"/>
    <w:tmpl w:val="F71C8A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67CA2"/>
    <w:multiLevelType w:val="hybridMultilevel"/>
    <w:tmpl w:val="55CA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7791"/>
    <w:multiLevelType w:val="hybridMultilevel"/>
    <w:tmpl w:val="1E481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9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C3090"/>
    <w:multiLevelType w:val="hybridMultilevel"/>
    <w:tmpl w:val="5FD4B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3C5"/>
    <w:multiLevelType w:val="hybridMultilevel"/>
    <w:tmpl w:val="813C68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861FCD"/>
    <w:multiLevelType w:val="hybridMultilevel"/>
    <w:tmpl w:val="42AC1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6D6B97"/>
    <w:multiLevelType w:val="hybridMultilevel"/>
    <w:tmpl w:val="83665312"/>
    <w:lvl w:ilvl="0" w:tplc="6AD2618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710BC"/>
    <w:multiLevelType w:val="hybridMultilevel"/>
    <w:tmpl w:val="693CBA1C"/>
    <w:lvl w:ilvl="0" w:tplc="6AD2618C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9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24EDE"/>
    <w:multiLevelType w:val="hybridMultilevel"/>
    <w:tmpl w:val="23AE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72C3C"/>
    <w:multiLevelType w:val="hybridMultilevel"/>
    <w:tmpl w:val="3642E4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0134EA"/>
    <w:multiLevelType w:val="hybridMultilevel"/>
    <w:tmpl w:val="67D605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40794"/>
    <w:multiLevelType w:val="hybridMultilevel"/>
    <w:tmpl w:val="C30A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26659"/>
    <w:multiLevelType w:val="hybridMultilevel"/>
    <w:tmpl w:val="77E0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D57E8"/>
    <w:multiLevelType w:val="hybridMultilevel"/>
    <w:tmpl w:val="39B4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95DB2"/>
    <w:multiLevelType w:val="hybridMultilevel"/>
    <w:tmpl w:val="6C547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5D00"/>
    <w:multiLevelType w:val="hybridMultilevel"/>
    <w:tmpl w:val="1018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A376F"/>
    <w:multiLevelType w:val="hybridMultilevel"/>
    <w:tmpl w:val="9F24B7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3D7837"/>
    <w:multiLevelType w:val="hybridMultilevel"/>
    <w:tmpl w:val="A950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11063"/>
    <w:multiLevelType w:val="hybridMultilevel"/>
    <w:tmpl w:val="28E43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B4902"/>
    <w:multiLevelType w:val="hybridMultilevel"/>
    <w:tmpl w:val="382202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431902"/>
    <w:multiLevelType w:val="hybridMultilevel"/>
    <w:tmpl w:val="1B8E9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224977"/>
    <w:multiLevelType w:val="hybridMultilevel"/>
    <w:tmpl w:val="A9F8F9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color w:val="000090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9EA6CFB6">
      <w:start w:val="1"/>
      <w:numFmt w:val="decimal"/>
      <w:lvlText w:val="%4-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F7352CE"/>
    <w:multiLevelType w:val="hybridMultilevel"/>
    <w:tmpl w:val="DCE6FE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00F4335"/>
    <w:multiLevelType w:val="hybridMultilevel"/>
    <w:tmpl w:val="D040D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559BF"/>
    <w:multiLevelType w:val="hybridMultilevel"/>
    <w:tmpl w:val="7A88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2542C"/>
    <w:multiLevelType w:val="hybridMultilevel"/>
    <w:tmpl w:val="8650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04B08"/>
    <w:multiLevelType w:val="hybridMultilevel"/>
    <w:tmpl w:val="E38E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9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85194"/>
    <w:multiLevelType w:val="hybridMultilevel"/>
    <w:tmpl w:val="C3A8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90BC7"/>
    <w:multiLevelType w:val="hybridMultilevel"/>
    <w:tmpl w:val="0A801438"/>
    <w:lvl w:ilvl="0" w:tplc="EE0E1852">
      <w:start w:val="1"/>
      <w:numFmt w:val="lowerLetter"/>
      <w:lvlText w:val="(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A24007"/>
    <w:multiLevelType w:val="hybridMultilevel"/>
    <w:tmpl w:val="2D1AC83E"/>
    <w:lvl w:ilvl="0" w:tplc="DE1424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F952E3"/>
    <w:multiLevelType w:val="hybridMultilevel"/>
    <w:tmpl w:val="1362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74A71"/>
    <w:multiLevelType w:val="hybridMultilevel"/>
    <w:tmpl w:val="ADFE71D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DD0798"/>
    <w:multiLevelType w:val="hybridMultilevel"/>
    <w:tmpl w:val="E968B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CE479C"/>
    <w:multiLevelType w:val="hybridMultilevel"/>
    <w:tmpl w:val="77E8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9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676CD"/>
    <w:multiLevelType w:val="multilevel"/>
    <w:tmpl w:val="C3007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576FBB"/>
    <w:multiLevelType w:val="hybridMultilevel"/>
    <w:tmpl w:val="64907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FE5832"/>
    <w:multiLevelType w:val="hybridMultilevel"/>
    <w:tmpl w:val="95685A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167636"/>
    <w:multiLevelType w:val="hybridMultilevel"/>
    <w:tmpl w:val="A65EE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9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310EF"/>
    <w:multiLevelType w:val="hybridMultilevel"/>
    <w:tmpl w:val="20745EC8"/>
    <w:lvl w:ilvl="0" w:tplc="6AD2618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9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72BF9"/>
    <w:multiLevelType w:val="hybridMultilevel"/>
    <w:tmpl w:val="687CB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C55CDF"/>
    <w:multiLevelType w:val="hybridMultilevel"/>
    <w:tmpl w:val="3066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62429"/>
    <w:multiLevelType w:val="hybridMultilevel"/>
    <w:tmpl w:val="042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A4B13"/>
    <w:multiLevelType w:val="hybridMultilevel"/>
    <w:tmpl w:val="AE7078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016581B"/>
    <w:multiLevelType w:val="hybridMultilevel"/>
    <w:tmpl w:val="C3B0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949B2"/>
    <w:multiLevelType w:val="hybridMultilevel"/>
    <w:tmpl w:val="0F963A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9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D0877"/>
    <w:multiLevelType w:val="hybridMultilevel"/>
    <w:tmpl w:val="81A881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color w:val="00009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71C33AA"/>
    <w:multiLevelType w:val="hybridMultilevel"/>
    <w:tmpl w:val="8B34AC6A"/>
    <w:lvl w:ilvl="0" w:tplc="33709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302E81"/>
    <w:multiLevelType w:val="hybridMultilevel"/>
    <w:tmpl w:val="9F20F4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466952">
    <w:abstractNumId w:val="23"/>
  </w:num>
  <w:num w:numId="2" w16cid:durableId="314796533">
    <w:abstractNumId w:val="12"/>
  </w:num>
  <w:num w:numId="3" w16cid:durableId="1571311168">
    <w:abstractNumId w:val="36"/>
  </w:num>
  <w:num w:numId="4" w16cid:durableId="1111321333">
    <w:abstractNumId w:val="22"/>
  </w:num>
  <w:num w:numId="5" w16cid:durableId="477185084">
    <w:abstractNumId w:val="27"/>
  </w:num>
  <w:num w:numId="6" w16cid:durableId="501093703">
    <w:abstractNumId w:val="18"/>
  </w:num>
  <w:num w:numId="7" w16cid:durableId="89204192">
    <w:abstractNumId w:val="3"/>
  </w:num>
  <w:num w:numId="8" w16cid:durableId="412901645">
    <w:abstractNumId w:val="40"/>
  </w:num>
  <w:num w:numId="9" w16cid:durableId="567883830">
    <w:abstractNumId w:val="45"/>
  </w:num>
  <w:num w:numId="10" w16cid:durableId="1126119247">
    <w:abstractNumId w:val="8"/>
  </w:num>
  <w:num w:numId="11" w16cid:durableId="1312297330">
    <w:abstractNumId w:val="39"/>
  </w:num>
  <w:num w:numId="12" w16cid:durableId="1567690616">
    <w:abstractNumId w:val="4"/>
  </w:num>
  <w:num w:numId="13" w16cid:durableId="197357558">
    <w:abstractNumId w:val="49"/>
  </w:num>
  <w:num w:numId="14" w16cid:durableId="611403367">
    <w:abstractNumId w:val="21"/>
  </w:num>
  <w:num w:numId="15" w16cid:durableId="1303735720">
    <w:abstractNumId w:val="15"/>
  </w:num>
  <w:num w:numId="16" w16cid:durableId="617106033">
    <w:abstractNumId w:val="26"/>
  </w:num>
  <w:num w:numId="17" w16cid:durableId="1701281306">
    <w:abstractNumId w:val="48"/>
  </w:num>
  <w:num w:numId="18" w16cid:durableId="76438801">
    <w:abstractNumId w:val="30"/>
  </w:num>
  <w:num w:numId="19" w16cid:durableId="337855606">
    <w:abstractNumId w:val="31"/>
  </w:num>
  <w:num w:numId="20" w16cid:durableId="735082517">
    <w:abstractNumId w:val="9"/>
  </w:num>
  <w:num w:numId="21" w16cid:durableId="141235818">
    <w:abstractNumId w:val="6"/>
  </w:num>
  <w:num w:numId="22" w16cid:durableId="989290085">
    <w:abstractNumId w:val="2"/>
  </w:num>
  <w:num w:numId="23" w16cid:durableId="1423717289">
    <w:abstractNumId w:val="29"/>
  </w:num>
  <w:num w:numId="24" w16cid:durableId="2368837">
    <w:abstractNumId w:val="25"/>
  </w:num>
  <w:num w:numId="25" w16cid:durableId="235553607">
    <w:abstractNumId w:val="10"/>
  </w:num>
  <w:num w:numId="26" w16cid:durableId="297731341">
    <w:abstractNumId w:val="0"/>
  </w:num>
  <w:num w:numId="27" w16cid:durableId="2047636328">
    <w:abstractNumId w:val="35"/>
  </w:num>
  <w:num w:numId="28" w16cid:durableId="1041248822">
    <w:abstractNumId w:val="28"/>
  </w:num>
  <w:num w:numId="29" w16cid:durableId="1771004731">
    <w:abstractNumId w:val="7"/>
  </w:num>
  <w:num w:numId="30" w16cid:durableId="1471165742">
    <w:abstractNumId w:val="37"/>
  </w:num>
  <w:num w:numId="31" w16cid:durableId="1315720092">
    <w:abstractNumId w:val="44"/>
  </w:num>
  <w:num w:numId="32" w16cid:durableId="926645849">
    <w:abstractNumId w:val="42"/>
  </w:num>
  <w:num w:numId="33" w16cid:durableId="1430270473">
    <w:abstractNumId w:val="32"/>
  </w:num>
  <w:num w:numId="34" w16cid:durableId="1968581331">
    <w:abstractNumId w:val="13"/>
  </w:num>
  <w:num w:numId="35" w16cid:durableId="415858290">
    <w:abstractNumId w:val="17"/>
  </w:num>
  <w:num w:numId="36" w16cid:durableId="185795315">
    <w:abstractNumId w:val="34"/>
  </w:num>
  <w:num w:numId="37" w16cid:durableId="1533566424">
    <w:abstractNumId w:val="41"/>
  </w:num>
  <w:num w:numId="38" w16cid:durableId="1856456966">
    <w:abstractNumId w:val="24"/>
  </w:num>
  <w:num w:numId="39" w16cid:durableId="1020858085">
    <w:abstractNumId w:val="14"/>
  </w:num>
  <w:num w:numId="40" w16cid:durableId="717897070">
    <w:abstractNumId w:val="43"/>
  </w:num>
  <w:num w:numId="41" w16cid:durableId="597954709">
    <w:abstractNumId w:val="19"/>
  </w:num>
  <w:num w:numId="42" w16cid:durableId="362826171">
    <w:abstractNumId w:val="33"/>
  </w:num>
  <w:num w:numId="43" w16cid:durableId="2137527982">
    <w:abstractNumId w:val="47"/>
  </w:num>
  <w:num w:numId="44" w16cid:durableId="673067208">
    <w:abstractNumId w:val="11"/>
  </w:num>
  <w:num w:numId="45" w16cid:durableId="1562209496">
    <w:abstractNumId w:val="20"/>
  </w:num>
  <w:num w:numId="46" w16cid:durableId="826092710">
    <w:abstractNumId w:val="38"/>
  </w:num>
  <w:num w:numId="47" w16cid:durableId="911551325">
    <w:abstractNumId w:val="1"/>
  </w:num>
  <w:num w:numId="48" w16cid:durableId="52193015">
    <w:abstractNumId w:val="46"/>
  </w:num>
  <w:num w:numId="49" w16cid:durableId="1289773423">
    <w:abstractNumId w:val="16"/>
  </w:num>
  <w:num w:numId="50" w16cid:durableId="1173374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2"/>
    <w:rsid w:val="000008B3"/>
    <w:rsid w:val="00001774"/>
    <w:rsid w:val="00001939"/>
    <w:rsid w:val="0000456E"/>
    <w:rsid w:val="00007DCE"/>
    <w:rsid w:val="00011410"/>
    <w:rsid w:val="00011C99"/>
    <w:rsid w:val="00013A14"/>
    <w:rsid w:val="00013E70"/>
    <w:rsid w:val="00016E4C"/>
    <w:rsid w:val="00017AF6"/>
    <w:rsid w:val="00020694"/>
    <w:rsid w:val="00023828"/>
    <w:rsid w:val="00023945"/>
    <w:rsid w:val="00035A56"/>
    <w:rsid w:val="00036043"/>
    <w:rsid w:val="000469F3"/>
    <w:rsid w:val="000555D3"/>
    <w:rsid w:val="00055AD3"/>
    <w:rsid w:val="00055AFA"/>
    <w:rsid w:val="000565A3"/>
    <w:rsid w:val="00056DED"/>
    <w:rsid w:val="0006019E"/>
    <w:rsid w:val="000634B5"/>
    <w:rsid w:val="00064A2A"/>
    <w:rsid w:val="000678C2"/>
    <w:rsid w:val="00067A96"/>
    <w:rsid w:val="000709AC"/>
    <w:rsid w:val="0007127F"/>
    <w:rsid w:val="00074399"/>
    <w:rsid w:val="0007454A"/>
    <w:rsid w:val="00074E0A"/>
    <w:rsid w:val="00082AE0"/>
    <w:rsid w:val="00083991"/>
    <w:rsid w:val="00086146"/>
    <w:rsid w:val="00086350"/>
    <w:rsid w:val="000866BD"/>
    <w:rsid w:val="00090670"/>
    <w:rsid w:val="00096367"/>
    <w:rsid w:val="00097F98"/>
    <w:rsid w:val="000A0A89"/>
    <w:rsid w:val="000A114C"/>
    <w:rsid w:val="000A1398"/>
    <w:rsid w:val="000A3663"/>
    <w:rsid w:val="000A4878"/>
    <w:rsid w:val="000A526A"/>
    <w:rsid w:val="000A75EF"/>
    <w:rsid w:val="000A7B0C"/>
    <w:rsid w:val="000B045E"/>
    <w:rsid w:val="000B0AF4"/>
    <w:rsid w:val="000B21B9"/>
    <w:rsid w:val="000B3FD9"/>
    <w:rsid w:val="000B63EA"/>
    <w:rsid w:val="000C0573"/>
    <w:rsid w:val="000C448A"/>
    <w:rsid w:val="000C778A"/>
    <w:rsid w:val="000D3E53"/>
    <w:rsid w:val="000D4F8D"/>
    <w:rsid w:val="000D57F4"/>
    <w:rsid w:val="000E1748"/>
    <w:rsid w:val="000E3560"/>
    <w:rsid w:val="000E5BA7"/>
    <w:rsid w:val="000E6FC2"/>
    <w:rsid w:val="000E7378"/>
    <w:rsid w:val="000F5396"/>
    <w:rsid w:val="000F5EFD"/>
    <w:rsid w:val="000F6436"/>
    <w:rsid w:val="000F75C1"/>
    <w:rsid w:val="00100CB9"/>
    <w:rsid w:val="00102007"/>
    <w:rsid w:val="001060F2"/>
    <w:rsid w:val="0011041C"/>
    <w:rsid w:val="001116FF"/>
    <w:rsid w:val="00114E2B"/>
    <w:rsid w:val="00120BC0"/>
    <w:rsid w:val="00120DF4"/>
    <w:rsid w:val="0012425C"/>
    <w:rsid w:val="00124689"/>
    <w:rsid w:val="00124757"/>
    <w:rsid w:val="001255CD"/>
    <w:rsid w:val="00125DDE"/>
    <w:rsid w:val="00130E62"/>
    <w:rsid w:val="0013216B"/>
    <w:rsid w:val="001348B9"/>
    <w:rsid w:val="00134C34"/>
    <w:rsid w:val="0013590C"/>
    <w:rsid w:val="00135FB5"/>
    <w:rsid w:val="0013650D"/>
    <w:rsid w:val="00137D8C"/>
    <w:rsid w:val="00140251"/>
    <w:rsid w:val="00146357"/>
    <w:rsid w:val="00146E95"/>
    <w:rsid w:val="00150586"/>
    <w:rsid w:val="00151C61"/>
    <w:rsid w:val="00153376"/>
    <w:rsid w:val="00155412"/>
    <w:rsid w:val="001556FD"/>
    <w:rsid w:val="0016031B"/>
    <w:rsid w:val="00162986"/>
    <w:rsid w:val="00163027"/>
    <w:rsid w:val="00165E79"/>
    <w:rsid w:val="00167A55"/>
    <w:rsid w:val="00170381"/>
    <w:rsid w:val="0017141D"/>
    <w:rsid w:val="00171D52"/>
    <w:rsid w:val="00171D7E"/>
    <w:rsid w:val="001727D6"/>
    <w:rsid w:val="00172BC2"/>
    <w:rsid w:val="0017609E"/>
    <w:rsid w:val="00176768"/>
    <w:rsid w:val="001771BA"/>
    <w:rsid w:val="00177AAD"/>
    <w:rsid w:val="0018363B"/>
    <w:rsid w:val="00183840"/>
    <w:rsid w:val="00185239"/>
    <w:rsid w:val="00186144"/>
    <w:rsid w:val="00186A30"/>
    <w:rsid w:val="00193C07"/>
    <w:rsid w:val="00193CF0"/>
    <w:rsid w:val="001A02E0"/>
    <w:rsid w:val="001A1AFB"/>
    <w:rsid w:val="001A2DC2"/>
    <w:rsid w:val="001A6476"/>
    <w:rsid w:val="001B05AB"/>
    <w:rsid w:val="001B0FFC"/>
    <w:rsid w:val="001B1EF5"/>
    <w:rsid w:val="001B22C9"/>
    <w:rsid w:val="001B3CE7"/>
    <w:rsid w:val="001B4FD3"/>
    <w:rsid w:val="001B585F"/>
    <w:rsid w:val="001B5FF5"/>
    <w:rsid w:val="001B7F6B"/>
    <w:rsid w:val="001B7F7D"/>
    <w:rsid w:val="001C02B8"/>
    <w:rsid w:val="001C047D"/>
    <w:rsid w:val="001C1F44"/>
    <w:rsid w:val="001C5849"/>
    <w:rsid w:val="001C58FB"/>
    <w:rsid w:val="001D41D2"/>
    <w:rsid w:val="001D423A"/>
    <w:rsid w:val="001D6CE3"/>
    <w:rsid w:val="001E2D8A"/>
    <w:rsid w:val="001E41EB"/>
    <w:rsid w:val="001E7EEC"/>
    <w:rsid w:val="001F031A"/>
    <w:rsid w:val="001F1634"/>
    <w:rsid w:val="001F2FED"/>
    <w:rsid w:val="001F3A30"/>
    <w:rsid w:val="001F3A61"/>
    <w:rsid w:val="001F3EAC"/>
    <w:rsid w:val="001F61C7"/>
    <w:rsid w:val="001F7E12"/>
    <w:rsid w:val="00200A8A"/>
    <w:rsid w:val="00200FA7"/>
    <w:rsid w:val="0020175C"/>
    <w:rsid w:val="00201CD3"/>
    <w:rsid w:val="00202231"/>
    <w:rsid w:val="002049E2"/>
    <w:rsid w:val="00210CD4"/>
    <w:rsid w:val="002110DB"/>
    <w:rsid w:val="0021127F"/>
    <w:rsid w:val="002131E5"/>
    <w:rsid w:val="002135F5"/>
    <w:rsid w:val="002170B6"/>
    <w:rsid w:val="0022074C"/>
    <w:rsid w:val="00221773"/>
    <w:rsid w:val="00221C3C"/>
    <w:rsid w:val="00222910"/>
    <w:rsid w:val="00222F56"/>
    <w:rsid w:val="00224B68"/>
    <w:rsid w:val="002257EB"/>
    <w:rsid w:val="00225F22"/>
    <w:rsid w:val="00233A02"/>
    <w:rsid w:val="00234AA3"/>
    <w:rsid w:val="002352A8"/>
    <w:rsid w:val="00236F1D"/>
    <w:rsid w:val="00237F87"/>
    <w:rsid w:val="002419F5"/>
    <w:rsid w:val="00241A9D"/>
    <w:rsid w:val="00241E83"/>
    <w:rsid w:val="00242277"/>
    <w:rsid w:val="002425DE"/>
    <w:rsid w:val="00243672"/>
    <w:rsid w:val="00246CC3"/>
    <w:rsid w:val="00247311"/>
    <w:rsid w:val="00247655"/>
    <w:rsid w:val="00256401"/>
    <w:rsid w:val="00256847"/>
    <w:rsid w:val="00257C95"/>
    <w:rsid w:val="00260852"/>
    <w:rsid w:val="002612C5"/>
    <w:rsid w:val="00262FB2"/>
    <w:rsid w:val="00264155"/>
    <w:rsid w:val="002661D4"/>
    <w:rsid w:val="00270F6C"/>
    <w:rsid w:val="00272E27"/>
    <w:rsid w:val="00281546"/>
    <w:rsid w:val="00287E84"/>
    <w:rsid w:val="002917BC"/>
    <w:rsid w:val="00291AB0"/>
    <w:rsid w:val="002941F9"/>
    <w:rsid w:val="0029600C"/>
    <w:rsid w:val="00296230"/>
    <w:rsid w:val="002A0359"/>
    <w:rsid w:val="002A318F"/>
    <w:rsid w:val="002A3577"/>
    <w:rsid w:val="002A53CD"/>
    <w:rsid w:val="002A5E8E"/>
    <w:rsid w:val="002A6183"/>
    <w:rsid w:val="002B080A"/>
    <w:rsid w:val="002B120D"/>
    <w:rsid w:val="002B2325"/>
    <w:rsid w:val="002B3B24"/>
    <w:rsid w:val="002B3C34"/>
    <w:rsid w:val="002B6777"/>
    <w:rsid w:val="002C33E7"/>
    <w:rsid w:val="002C7231"/>
    <w:rsid w:val="002C773C"/>
    <w:rsid w:val="002D04C6"/>
    <w:rsid w:val="002D1FB2"/>
    <w:rsid w:val="002D5561"/>
    <w:rsid w:val="002D5D4B"/>
    <w:rsid w:val="002D6CBC"/>
    <w:rsid w:val="002E0B24"/>
    <w:rsid w:val="002E4A09"/>
    <w:rsid w:val="002E5B34"/>
    <w:rsid w:val="002F0964"/>
    <w:rsid w:val="002F21C7"/>
    <w:rsid w:val="002F3075"/>
    <w:rsid w:val="002F3195"/>
    <w:rsid w:val="002F6589"/>
    <w:rsid w:val="00300319"/>
    <w:rsid w:val="00305D7F"/>
    <w:rsid w:val="00306708"/>
    <w:rsid w:val="003069DD"/>
    <w:rsid w:val="00306F54"/>
    <w:rsid w:val="00310962"/>
    <w:rsid w:val="00311E59"/>
    <w:rsid w:val="00313C9F"/>
    <w:rsid w:val="00313F2E"/>
    <w:rsid w:val="00317833"/>
    <w:rsid w:val="00320B7A"/>
    <w:rsid w:val="00322C46"/>
    <w:rsid w:val="003232BF"/>
    <w:rsid w:val="00323DD1"/>
    <w:rsid w:val="00324FA4"/>
    <w:rsid w:val="0033354C"/>
    <w:rsid w:val="00334A74"/>
    <w:rsid w:val="00335780"/>
    <w:rsid w:val="00335B7A"/>
    <w:rsid w:val="0034035B"/>
    <w:rsid w:val="003420FC"/>
    <w:rsid w:val="00344029"/>
    <w:rsid w:val="003440F9"/>
    <w:rsid w:val="0034434D"/>
    <w:rsid w:val="003452C2"/>
    <w:rsid w:val="00350287"/>
    <w:rsid w:val="00350E4E"/>
    <w:rsid w:val="00352CC8"/>
    <w:rsid w:val="00353228"/>
    <w:rsid w:val="00353286"/>
    <w:rsid w:val="0035349F"/>
    <w:rsid w:val="00357471"/>
    <w:rsid w:val="0035788B"/>
    <w:rsid w:val="00364C6B"/>
    <w:rsid w:val="00367230"/>
    <w:rsid w:val="00367C75"/>
    <w:rsid w:val="0037246B"/>
    <w:rsid w:val="003762B6"/>
    <w:rsid w:val="0037637B"/>
    <w:rsid w:val="00381AB7"/>
    <w:rsid w:val="00386292"/>
    <w:rsid w:val="00387751"/>
    <w:rsid w:val="00387850"/>
    <w:rsid w:val="003879CE"/>
    <w:rsid w:val="00387AD2"/>
    <w:rsid w:val="00390B56"/>
    <w:rsid w:val="00394A8D"/>
    <w:rsid w:val="00394FB5"/>
    <w:rsid w:val="00395336"/>
    <w:rsid w:val="00395493"/>
    <w:rsid w:val="00395876"/>
    <w:rsid w:val="00397CF2"/>
    <w:rsid w:val="003A23A9"/>
    <w:rsid w:val="003A3743"/>
    <w:rsid w:val="003A38DE"/>
    <w:rsid w:val="003A50E9"/>
    <w:rsid w:val="003A53B5"/>
    <w:rsid w:val="003A6288"/>
    <w:rsid w:val="003A63CC"/>
    <w:rsid w:val="003A6A21"/>
    <w:rsid w:val="003B067B"/>
    <w:rsid w:val="003B3AD6"/>
    <w:rsid w:val="003B7D0B"/>
    <w:rsid w:val="003C084D"/>
    <w:rsid w:val="003C1110"/>
    <w:rsid w:val="003C12CA"/>
    <w:rsid w:val="003C21F7"/>
    <w:rsid w:val="003C2827"/>
    <w:rsid w:val="003C422C"/>
    <w:rsid w:val="003C5594"/>
    <w:rsid w:val="003D115D"/>
    <w:rsid w:val="003D2020"/>
    <w:rsid w:val="003D353D"/>
    <w:rsid w:val="003D45DD"/>
    <w:rsid w:val="003D5840"/>
    <w:rsid w:val="003D71B2"/>
    <w:rsid w:val="003E5552"/>
    <w:rsid w:val="003F136F"/>
    <w:rsid w:val="003F2292"/>
    <w:rsid w:val="003F27A7"/>
    <w:rsid w:val="003F31A4"/>
    <w:rsid w:val="003F3E10"/>
    <w:rsid w:val="003F414C"/>
    <w:rsid w:val="003F4F06"/>
    <w:rsid w:val="003F5116"/>
    <w:rsid w:val="003F5ED0"/>
    <w:rsid w:val="003F6BED"/>
    <w:rsid w:val="003F6FD6"/>
    <w:rsid w:val="004005A2"/>
    <w:rsid w:val="004011A4"/>
    <w:rsid w:val="00401707"/>
    <w:rsid w:val="00401FDE"/>
    <w:rsid w:val="00402784"/>
    <w:rsid w:val="004066A4"/>
    <w:rsid w:val="00406A5C"/>
    <w:rsid w:val="0040772C"/>
    <w:rsid w:val="00411283"/>
    <w:rsid w:val="004116E7"/>
    <w:rsid w:val="00411A83"/>
    <w:rsid w:val="004147CC"/>
    <w:rsid w:val="004150CC"/>
    <w:rsid w:val="00415912"/>
    <w:rsid w:val="004179DA"/>
    <w:rsid w:val="00417C50"/>
    <w:rsid w:val="00417DE4"/>
    <w:rsid w:val="00421BCC"/>
    <w:rsid w:val="00424820"/>
    <w:rsid w:val="00425844"/>
    <w:rsid w:val="00425D11"/>
    <w:rsid w:val="00426063"/>
    <w:rsid w:val="00431082"/>
    <w:rsid w:val="004345EA"/>
    <w:rsid w:val="004357A6"/>
    <w:rsid w:val="00436A7C"/>
    <w:rsid w:val="00441CA2"/>
    <w:rsid w:val="00443EB6"/>
    <w:rsid w:val="00445BDB"/>
    <w:rsid w:val="004469CF"/>
    <w:rsid w:val="00446E82"/>
    <w:rsid w:val="00447499"/>
    <w:rsid w:val="00447BF1"/>
    <w:rsid w:val="0045024C"/>
    <w:rsid w:val="00451814"/>
    <w:rsid w:val="0045228A"/>
    <w:rsid w:val="00452B2E"/>
    <w:rsid w:val="00452DCA"/>
    <w:rsid w:val="00455228"/>
    <w:rsid w:val="004563F4"/>
    <w:rsid w:val="00460B96"/>
    <w:rsid w:val="00460F85"/>
    <w:rsid w:val="00463A90"/>
    <w:rsid w:val="00464ADD"/>
    <w:rsid w:val="00465AF3"/>
    <w:rsid w:val="00466D82"/>
    <w:rsid w:val="0046740B"/>
    <w:rsid w:val="00471020"/>
    <w:rsid w:val="00471348"/>
    <w:rsid w:val="00471E8C"/>
    <w:rsid w:val="00472E8D"/>
    <w:rsid w:val="0047322C"/>
    <w:rsid w:val="0047688C"/>
    <w:rsid w:val="00482417"/>
    <w:rsid w:val="00483192"/>
    <w:rsid w:val="00484D0F"/>
    <w:rsid w:val="004862D1"/>
    <w:rsid w:val="00486F34"/>
    <w:rsid w:val="00490DED"/>
    <w:rsid w:val="0049344B"/>
    <w:rsid w:val="00495A05"/>
    <w:rsid w:val="0049601C"/>
    <w:rsid w:val="00496735"/>
    <w:rsid w:val="00497E05"/>
    <w:rsid w:val="004A06D0"/>
    <w:rsid w:val="004A23D8"/>
    <w:rsid w:val="004A354C"/>
    <w:rsid w:val="004A4054"/>
    <w:rsid w:val="004B1870"/>
    <w:rsid w:val="004B31B1"/>
    <w:rsid w:val="004B5C2D"/>
    <w:rsid w:val="004B68FE"/>
    <w:rsid w:val="004B6962"/>
    <w:rsid w:val="004B7A16"/>
    <w:rsid w:val="004C1278"/>
    <w:rsid w:val="004C53A7"/>
    <w:rsid w:val="004C572F"/>
    <w:rsid w:val="004C631E"/>
    <w:rsid w:val="004D0871"/>
    <w:rsid w:val="004D232B"/>
    <w:rsid w:val="004D3B3C"/>
    <w:rsid w:val="004D5DC8"/>
    <w:rsid w:val="004D74D6"/>
    <w:rsid w:val="004E03B8"/>
    <w:rsid w:val="004E0621"/>
    <w:rsid w:val="004E19AD"/>
    <w:rsid w:val="004E214C"/>
    <w:rsid w:val="004E423F"/>
    <w:rsid w:val="004E5098"/>
    <w:rsid w:val="004E5AB3"/>
    <w:rsid w:val="004F0EDD"/>
    <w:rsid w:val="004F268C"/>
    <w:rsid w:val="004F2BB5"/>
    <w:rsid w:val="00500B89"/>
    <w:rsid w:val="00501F6D"/>
    <w:rsid w:val="00503CB6"/>
    <w:rsid w:val="005049E9"/>
    <w:rsid w:val="00507BE5"/>
    <w:rsid w:val="0051165F"/>
    <w:rsid w:val="0051177B"/>
    <w:rsid w:val="005127C7"/>
    <w:rsid w:val="005161A0"/>
    <w:rsid w:val="0051632E"/>
    <w:rsid w:val="00517228"/>
    <w:rsid w:val="0052017C"/>
    <w:rsid w:val="0052070D"/>
    <w:rsid w:val="00524D0B"/>
    <w:rsid w:val="00526B31"/>
    <w:rsid w:val="005277E4"/>
    <w:rsid w:val="0052796A"/>
    <w:rsid w:val="00532E39"/>
    <w:rsid w:val="00534070"/>
    <w:rsid w:val="00534A68"/>
    <w:rsid w:val="00534EC2"/>
    <w:rsid w:val="005351A1"/>
    <w:rsid w:val="005411FF"/>
    <w:rsid w:val="00542404"/>
    <w:rsid w:val="005451F2"/>
    <w:rsid w:val="00547894"/>
    <w:rsid w:val="005512BE"/>
    <w:rsid w:val="00551550"/>
    <w:rsid w:val="005555DE"/>
    <w:rsid w:val="0055650A"/>
    <w:rsid w:val="0056103C"/>
    <w:rsid w:val="00561C9D"/>
    <w:rsid w:val="005624D2"/>
    <w:rsid w:val="005631E4"/>
    <w:rsid w:val="00565E39"/>
    <w:rsid w:val="00567B87"/>
    <w:rsid w:val="005745C9"/>
    <w:rsid w:val="00574698"/>
    <w:rsid w:val="00574B52"/>
    <w:rsid w:val="005751AB"/>
    <w:rsid w:val="00576903"/>
    <w:rsid w:val="00580997"/>
    <w:rsid w:val="005822DC"/>
    <w:rsid w:val="005842CE"/>
    <w:rsid w:val="00585F48"/>
    <w:rsid w:val="00585FC9"/>
    <w:rsid w:val="005869B7"/>
    <w:rsid w:val="00586E69"/>
    <w:rsid w:val="00587CA1"/>
    <w:rsid w:val="00592705"/>
    <w:rsid w:val="005946B4"/>
    <w:rsid w:val="0059487B"/>
    <w:rsid w:val="005962F3"/>
    <w:rsid w:val="00596EA1"/>
    <w:rsid w:val="00597153"/>
    <w:rsid w:val="005A17EB"/>
    <w:rsid w:val="005A363F"/>
    <w:rsid w:val="005A5068"/>
    <w:rsid w:val="005A5727"/>
    <w:rsid w:val="005A5F1F"/>
    <w:rsid w:val="005A6F8A"/>
    <w:rsid w:val="005A713B"/>
    <w:rsid w:val="005B0AEA"/>
    <w:rsid w:val="005B17A3"/>
    <w:rsid w:val="005B299A"/>
    <w:rsid w:val="005B3374"/>
    <w:rsid w:val="005B3EEF"/>
    <w:rsid w:val="005B5081"/>
    <w:rsid w:val="005B5B5A"/>
    <w:rsid w:val="005B699D"/>
    <w:rsid w:val="005B7BDE"/>
    <w:rsid w:val="005C00B2"/>
    <w:rsid w:val="005C028A"/>
    <w:rsid w:val="005C163A"/>
    <w:rsid w:val="005C29D5"/>
    <w:rsid w:val="005C3FA7"/>
    <w:rsid w:val="005C44AB"/>
    <w:rsid w:val="005C7744"/>
    <w:rsid w:val="005D0992"/>
    <w:rsid w:val="005D2414"/>
    <w:rsid w:val="005D5452"/>
    <w:rsid w:val="005D6235"/>
    <w:rsid w:val="005D63F5"/>
    <w:rsid w:val="005D6F85"/>
    <w:rsid w:val="005D7E12"/>
    <w:rsid w:val="005E1CA5"/>
    <w:rsid w:val="005E2BFC"/>
    <w:rsid w:val="005E54A3"/>
    <w:rsid w:val="005F3D8F"/>
    <w:rsid w:val="005F45F3"/>
    <w:rsid w:val="005F4E9F"/>
    <w:rsid w:val="006000F5"/>
    <w:rsid w:val="00600500"/>
    <w:rsid w:val="00600650"/>
    <w:rsid w:val="00603A67"/>
    <w:rsid w:val="00604254"/>
    <w:rsid w:val="0061129E"/>
    <w:rsid w:val="00615CEC"/>
    <w:rsid w:val="00617117"/>
    <w:rsid w:val="0062066C"/>
    <w:rsid w:val="00620FA2"/>
    <w:rsid w:val="00622FFE"/>
    <w:rsid w:val="00623F6B"/>
    <w:rsid w:val="006240E9"/>
    <w:rsid w:val="00624EB4"/>
    <w:rsid w:val="006273C9"/>
    <w:rsid w:val="006339C4"/>
    <w:rsid w:val="00634A4B"/>
    <w:rsid w:val="0063660A"/>
    <w:rsid w:val="006373A1"/>
    <w:rsid w:val="00643FEB"/>
    <w:rsid w:val="00646D49"/>
    <w:rsid w:val="00652933"/>
    <w:rsid w:val="006548AF"/>
    <w:rsid w:val="00655131"/>
    <w:rsid w:val="00656F81"/>
    <w:rsid w:val="0066118D"/>
    <w:rsid w:val="00661CCA"/>
    <w:rsid w:val="006626E6"/>
    <w:rsid w:val="00663AEE"/>
    <w:rsid w:val="0066476B"/>
    <w:rsid w:val="00664AC3"/>
    <w:rsid w:val="006659BD"/>
    <w:rsid w:val="00666457"/>
    <w:rsid w:val="00666BBE"/>
    <w:rsid w:val="00672728"/>
    <w:rsid w:val="006727FF"/>
    <w:rsid w:val="00673407"/>
    <w:rsid w:val="00676020"/>
    <w:rsid w:val="00676977"/>
    <w:rsid w:val="00681B67"/>
    <w:rsid w:val="00683F55"/>
    <w:rsid w:val="0068498C"/>
    <w:rsid w:val="00690FB3"/>
    <w:rsid w:val="00691822"/>
    <w:rsid w:val="00693021"/>
    <w:rsid w:val="00693A14"/>
    <w:rsid w:val="00694BCB"/>
    <w:rsid w:val="00695338"/>
    <w:rsid w:val="00696CF3"/>
    <w:rsid w:val="006A3525"/>
    <w:rsid w:val="006A386D"/>
    <w:rsid w:val="006B0742"/>
    <w:rsid w:val="006B32FE"/>
    <w:rsid w:val="006B3B32"/>
    <w:rsid w:val="006B40A8"/>
    <w:rsid w:val="006B45A6"/>
    <w:rsid w:val="006B4925"/>
    <w:rsid w:val="006B501F"/>
    <w:rsid w:val="006B5EDC"/>
    <w:rsid w:val="006B6AE0"/>
    <w:rsid w:val="006C05AF"/>
    <w:rsid w:val="006C447A"/>
    <w:rsid w:val="006C473E"/>
    <w:rsid w:val="006C657B"/>
    <w:rsid w:val="006C7AE5"/>
    <w:rsid w:val="006D5756"/>
    <w:rsid w:val="006D7D01"/>
    <w:rsid w:val="006E0405"/>
    <w:rsid w:val="006E0627"/>
    <w:rsid w:val="006E1DA1"/>
    <w:rsid w:val="006E3BB5"/>
    <w:rsid w:val="006E3E74"/>
    <w:rsid w:val="006E4858"/>
    <w:rsid w:val="006E5A2E"/>
    <w:rsid w:val="006E5B45"/>
    <w:rsid w:val="006E7DA7"/>
    <w:rsid w:val="006F0006"/>
    <w:rsid w:val="006F5116"/>
    <w:rsid w:val="006F69B5"/>
    <w:rsid w:val="00701AE5"/>
    <w:rsid w:val="00703106"/>
    <w:rsid w:val="00704FA7"/>
    <w:rsid w:val="007055CC"/>
    <w:rsid w:val="0070560B"/>
    <w:rsid w:val="007068ED"/>
    <w:rsid w:val="00710024"/>
    <w:rsid w:val="00710E44"/>
    <w:rsid w:val="007140DE"/>
    <w:rsid w:val="00717C5A"/>
    <w:rsid w:val="007217FF"/>
    <w:rsid w:val="007250A1"/>
    <w:rsid w:val="0072598C"/>
    <w:rsid w:val="00730314"/>
    <w:rsid w:val="00731035"/>
    <w:rsid w:val="007316E2"/>
    <w:rsid w:val="0073387E"/>
    <w:rsid w:val="007362B9"/>
    <w:rsid w:val="00736BC2"/>
    <w:rsid w:val="0074078F"/>
    <w:rsid w:val="00741C8E"/>
    <w:rsid w:val="00742501"/>
    <w:rsid w:val="007426DD"/>
    <w:rsid w:val="0074521E"/>
    <w:rsid w:val="0074554F"/>
    <w:rsid w:val="00746DDD"/>
    <w:rsid w:val="007474FA"/>
    <w:rsid w:val="00751DAD"/>
    <w:rsid w:val="00752FC4"/>
    <w:rsid w:val="00753E00"/>
    <w:rsid w:val="00754447"/>
    <w:rsid w:val="00754B67"/>
    <w:rsid w:val="00755912"/>
    <w:rsid w:val="00761B2A"/>
    <w:rsid w:val="007626FF"/>
    <w:rsid w:val="00762A07"/>
    <w:rsid w:val="00763364"/>
    <w:rsid w:val="00764717"/>
    <w:rsid w:val="0076486B"/>
    <w:rsid w:val="007727FD"/>
    <w:rsid w:val="00772983"/>
    <w:rsid w:val="007729A5"/>
    <w:rsid w:val="00783BD1"/>
    <w:rsid w:val="007908E8"/>
    <w:rsid w:val="0079168E"/>
    <w:rsid w:val="0079547E"/>
    <w:rsid w:val="007957DE"/>
    <w:rsid w:val="00796DEB"/>
    <w:rsid w:val="007A177B"/>
    <w:rsid w:val="007A1F29"/>
    <w:rsid w:val="007A23CA"/>
    <w:rsid w:val="007A5602"/>
    <w:rsid w:val="007A62DA"/>
    <w:rsid w:val="007A7B92"/>
    <w:rsid w:val="007B1BF1"/>
    <w:rsid w:val="007B2F63"/>
    <w:rsid w:val="007B363C"/>
    <w:rsid w:val="007B4F76"/>
    <w:rsid w:val="007B6724"/>
    <w:rsid w:val="007C02D8"/>
    <w:rsid w:val="007C087B"/>
    <w:rsid w:val="007C19D3"/>
    <w:rsid w:val="007C28D4"/>
    <w:rsid w:val="007C2DEA"/>
    <w:rsid w:val="007C3C26"/>
    <w:rsid w:val="007C3D04"/>
    <w:rsid w:val="007C4EE8"/>
    <w:rsid w:val="007C6277"/>
    <w:rsid w:val="007C71DE"/>
    <w:rsid w:val="007C7309"/>
    <w:rsid w:val="007C7E5A"/>
    <w:rsid w:val="007D4B21"/>
    <w:rsid w:val="007D5BDD"/>
    <w:rsid w:val="007D7CB1"/>
    <w:rsid w:val="007E05FC"/>
    <w:rsid w:val="007E115D"/>
    <w:rsid w:val="007E3C6F"/>
    <w:rsid w:val="007E6BE9"/>
    <w:rsid w:val="007F11B4"/>
    <w:rsid w:val="007F2070"/>
    <w:rsid w:val="007F52F5"/>
    <w:rsid w:val="007F6D53"/>
    <w:rsid w:val="008011A6"/>
    <w:rsid w:val="0080174E"/>
    <w:rsid w:val="00801FF2"/>
    <w:rsid w:val="008042E1"/>
    <w:rsid w:val="008048E0"/>
    <w:rsid w:val="00810D22"/>
    <w:rsid w:val="0081111E"/>
    <w:rsid w:val="00811329"/>
    <w:rsid w:val="0081344B"/>
    <w:rsid w:val="008168FA"/>
    <w:rsid w:val="00817B31"/>
    <w:rsid w:val="0082064A"/>
    <w:rsid w:val="00821F01"/>
    <w:rsid w:val="0082288E"/>
    <w:rsid w:val="00823A90"/>
    <w:rsid w:val="008305EE"/>
    <w:rsid w:val="00831571"/>
    <w:rsid w:val="008322A9"/>
    <w:rsid w:val="0083237C"/>
    <w:rsid w:val="00834D45"/>
    <w:rsid w:val="00835941"/>
    <w:rsid w:val="00837464"/>
    <w:rsid w:val="00850F31"/>
    <w:rsid w:val="008512C0"/>
    <w:rsid w:val="00855B36"/>
    <w:rsid w:val="00857013"/>
    <w:rsid w:val="00862A4F"/>
    <w:rsid w:val="0086450A"/>
    <w:rsid w:val="008654FB"/>
    <w:rsid w:val="00866CB5"/>
    <w:rsid w:val="00872688"/>
    <w:rsid w:val="00872E92"/>
    <w:rsid w:val="00873250"/>
    <w:rsid w:val="0087681F"/>
    <w:rsid w:val="00876BCA"/>
    <w:rsid w:val="00876F80"/>
    <w:rsid w:val="00877DEA"/>
    <w:rsid w:val="00877E1D"/>
    <w:rsid w:val="0088217E"/>
    <w:rsid w:val="0088478E"/>
    <w:rsid w:val="00886293"/>
    <w:rsid w:val="00887001"/>
    <w:rsid w:val="00894022"/>
    <w:rsid w:val="008951C6"/>
    <w:rsid w:val="00895B6F"/>
    <w:rsid w:val="00897EDB"/>
    <w:rsid w:val="008A2AAC"/>
    <w:rsid w:val="008A3465"/>
    <w:rsid w:val="008A4539"/>
    <w:rsid w:val="008A5FFF"/>
    <w:rsid w:val="008B0ACF"/>
    <w:rsid w:val="008B1F02"/>
    <w:rsid w:val="008B5C04"/>
    <w:rsid w:val="008C09B1"/>
    <w:rsid w:val="008C1C8A"/>
    <w:rsid w:val="008C1E62"/>
    <w:rsid w:val="008C1FE4"/>
    <w:rsid w:val="008C4029"/>
    <w:rsid w:val="008D36A1"/>
    <w:rsid w:val="008D55EA"/>
    <w:rsid w:val="008D59B0"/>
    <w:rsid w:val="008E3489"/>
    <w:rsid w:val="008E56F2"/>
    <w:rsid w:val="008E6BED"/>
    <w:rsid w:val="008F21CF"/>
    <w:rsid w:val="008F5A60"/>
    <w:rsid w:val="0090390C"/>
    <w:rsid w:val="00905B69"/>
    <w:rsid w:val="0090670C"/>
    <w:rsid w:val="0091236E"/>
    <w:rsid w:val="009125A0"/>
    <w:rsid w:val="00914D22"/>
    <w:rsid w:val="0091599A"/>
    <w:rsid w:val="00920E43"/>
    <w:rsid w:val="0092258F"/>
    <w:rsid w:val="00924386"/>
    <w:rsid w:val="0092496C"/>
    <w:rsid w:val="00925A21"/>
    <w:rsid w:val="00926F41"/>
    <w:rsid w:val="00927B4F"/>
    <w:rsid w:val="009317A3"/>
    <w:rsid w:val="0093248E"/>
    <w:rsid w:val="00933876"/>
    <w:rsid w:val="00933AC7"/>
    <w:rsid w:val="0093438E"/>
    <w:rsid w:val="00934E88"/>
    <w:rsid w:val="00936178"/>
    <w:rsid w:val="0093693B"/>
    <w:rsid w:val="009464A7"/>
    <w:rsid w:val="00946E9A"/>
    <w:rsid w:val="00947D33"/>
    <w:rsid w:val="00952879"/>
    <w:rsid w:val="009642B1"/>
    <w:rsid w:val="00966CD7"/>
    <w:rsid w:val="00972402"/>
    <w:rsid w:val="00973A9C"/>
    <w:rsid w:val="00973F76"/>
    <w:rsid w:val="00976F6F"/>
    <w:rsid w:val="00977703"/>
    <w:rsid w:val="00977D98"/>
    <w:rsid w:val="009812B8"/>
    <w:rsid w:val="00984842"/>
    <w:rsid w:val="00987636"/>
    <w:rsid w:val="0099037F"/>
    <w:rsid w:val="00995873"/>
    <w:rsid w:val="00995C3C"/>
    <w:rsid w:val="00996DDC"/>
    <w:rsid w:val="00997750"/>
    <w:rsid w:val="00997B60"/>
    <w:rsid w:val="009A1CCF"/>
    <w:rsid w:val="009A2338"/>
    <w:rsid w:val="009A3CCE"/>
    <w:rsid w:val="009A7D0A"/>
    <w:rsid w:val="009B048C"/>
    <w:rsid w:val="009B27BC"/>
    <w:rsid w:val="009B3909"/>
    <w:rsid w:val="009B4069"/>
    <w:rsid w:val="009B5A35"/>
    <w:rsid w:val="009B5A50"/>
    <w:rsid w:val="009B5E64"/>
    <w:rsid w:val="009C05D6"/>
    <w:rsid w:val="009C0AE8"/>
    <w:rsid w:val="009C1863"/>
    <w:rsid w:val="009C1BD1"/>
    <w:rsid w:val="009C4A4F"/>
    <w:rsid w:val="009C767C"/>
    <w:rsid w:val="009D1026"/>
    <w:rsid w:val="009D2226"/>
    <w:rsid w:val="009D231D"/>
    <w:rsid w:val="009D35C9"/>
    <w:rsid w:val="009D3F34"/>
    <w:rsid w:val="009E0DB0"/>
    <w:rsid w:val="009E281F"/>
    <w:rsid w:val="009E667A"/>
    <w:rsid w:val="009E72BA"/>
    <w:rsid w:val="009F0DFF"/>
    <w:rsid w:val="009F154F"/>
    <w:rsid w:val="009F18FC"/>
    <w:rsid w:val="009F23D8"/>
    <w:rsid w:val="009F3F0E"/>
    <w:rsid w:val="009F41E7"/>
    <w:rsid w:val="009F6709"/>
    <w:rsid w:val="009F6927"/>
    <w:rsid w:val="00A00E19"/>
    <w:rsid w:val="00A04126"/>
    <w:rsid w:val="00A07532"/>
    <w:rsid w:val="00A1165D"/>
    <w:rsid w:val="00A121D6"/>
    <w:rsid w:val="00A1267E"/>
    <w:rsid w:val="00A14EF6"/>
    <w:rsid w:val="00A1551B"/>
    <w:rsid w:val="00A2141B"/>
    <w:rsid w:val="00A218D0"/>
    <w:rsid w:val="00A2227D"/>
    <w:rsid w:val="00A239DE"/>
    <w:rsid w:val="00A26A4F"/>
    <w:rsid w:val="00A306DA"/>
    <w:rsid w:val="00A3399C"/>
    <w:rsid w:val="00A340C1"/>
    <w:rsid w:val="00A3630C"/>
    <w:rsid w:val="00A408C7"/>
    <w:rsid w:val="00A43D18"/>
    <w:rsid w:val="00A44666"/>
    <w:rsid w:val="00A45C10"/>
    <w:rsid w:val="00A47237"/>
    <w:rsid w:val="00A50DA5"/>
    <w:rsid w:val="00A51F08"/>
    <w:rsid w:val="00A52799"/>
    <w:rsid w:val="00A54C25"/>
    <w:rsid w:val="00A54C38"/>
    <w:rsid w:val="00A611A5"/>
    <w:rsid w:val="00A61846"/>
    <w:rsid w:val="00A62D27"/>
    <w:rsid w:val="00A634D0"/>
    <w:rsid w:val="00A639BC"/>
    <w:rsid w:val="00A6594D"/>
    <w:rsid w:val="00A65C04"/>
    <w:rsid w:val="00A6616E"/>
    <w:rsid w:val="00A67391"/>
    <w:rsid w:val="00A6753D"/>
    <w:rsid w:val="00A6783C"/>
    <w:rsid w:val="00A703AE"/>
    <w:rsid w:val="00A754C0"/>
    <w:rsid w:val="00A77848"/>
    <w:rsid w:val="00A81675"/>
    <w:rsid w:val="00A81A2C"/>
    <w:rsid w:val="00A8691C"/>
    <w:rsid w:val="00A90755"/>
    <w:rsid w:val="00A91141"/>
    <w:rsid w:val="00A91D45"/>
    <w:rsid w:val="00A92C05"/>
    <w:rsid w:val="00A9500F"/>
    <w:rsid w:val="00A95043"/>
    <w:rsid w:val="00AA093F"/>
    <w:rsid w:val="00AA24A5"/>
    <w:rsid w:val="00AA2742"/>
    <w:rsid w:val="00AA3BDA"/>
    <w:rsid w:val="00AA3E57"/>
    <w:rsid w:val="00AA44DB"/>
    <w:rsid w:val="00AA6443"/>
    <w:rsid w:val="00AB1D14"/>
    <w:rsid w:val="00AB3259"/>
    <w:rsid w:val="00AB4907"/>
    <w:rsid w:val="00AB4D64"/>
    <w:rsid w:val="00AB5688"/>
    <w:rsid w:val="00AB60D8"/>
    <w:rsid w:val="00AB700E"/>
    <w:rsid w:val="00AB7038"/>
    <w:rsid w:val="00AC0806"/>
    <w:rsid w:val="00AC09EE"/>
    <w:rsid w:val="00AC26EA"/>
    <w:rsid w:val="00AC3482"/>
    <w:rsid w:val="00AC4D49"/>
    <w:rsid w:val="00AC5507"/>
    <w:rsid w:val="00AC639E"/>
    <w:rsid w:val="00AC6841"/>
    <w:rsid w:val="00AC7A1A"/>
    <w:rsid w:val="00AC7AB5"/>
    <w:rsid w:val="00AC7B1E"/>
    <w:rsid w:val="00AD0CF2"/>
    <w:rsid w:val="00AD21E2"/>
    <w:rsid w:val="00AD36B4"/>
    <w:rsid w:val="00AD5CDB"/>
    <w:rsid w:val="00AD671E"/>
    <w:rsid w:val="00AE2C52"/>
    <w:rsid w:val="00AE37C8"/>
    <w:rsid w:val="00AE62E8"/>
    <w:rsid w:val="00AE78AA"/>
    <w:rsid w:val="00AF0182"/>
    <w:rsid w:val="00AF2C7F"/>
    <w:rsid w:val="00AF3F05"/>
    <w:rsid w:val="00AF4CEA"/>
    <w:rsid w:val="00AF6047"/>
    <w:rsid w:val="00AF612C"/>
    <w:rsid w:val="00AF71F8"/>
    <w:rsid w:val="00B007C0"/>
    <w:rsid w:val="00B01A72"/>
    <w:rsid w:val="00B026ED"/>
    <w:rsid w:val="00B04C66"/>
    <w:rsid w:val="00B05AD7"/>
    <w:rsid w:val="00B0683F"/>
    <w:rsid w:val="00B0716A"/>
    <w:rsid w:val="00B07265"/>
    <w:rsid w:val="00B12B7E"/>
    <w:rsid w:val="00B15093"/>
    <w:rsid w:val="00B179E5"/>
    <w:rsid w:val="00B20CC9"/>
    <w:rsid w:val="00B31774"/>
    <w:rsid w:val="00B32BBD"/>
    <w:rsid w:val="00B34A49"/>
    <w:rsid w:val="00B34B13"/>
    <w:rsid w:val="00B3629F"/>
    <w:rsid w:val="00B36EB2"/>
    <w:rsid w:val="00B37113"/>
    <w:rsid w:val="00B406CB"/>
    <w:rsid w:val="00B406EC"/>
    <w:rsid w:val="00B41A18"/>
    <w:rsid w:val="00B41DD7"/>
    <w:rsid w:val="00B41F00"/>
    <w:rsid w:val="00B42108"/>
    <w:rsid w:val="00B42E92"/>
    <w:rsid w:val="00B43526"/>
    <w:rsid w:val="00B43603"/>
    <w:rsid w:val="00B46C38"/>
    <w:rsid w:val="00B51DF1"/>
    <w:rsid w:val="00B52457"/>
    <w:rsid w:val="00B52EC6"/>
    <w:rsid w:val="00B53520"/>
    <w:rsid w:val="00B535FF"/>
    <w:rsid w:val="00B53BA1"/>
    <w:rsid w:val="00B5472F"/>
    <w:rsid w:val="00B576AD"/>
    <w:rsid w:val="00B578D8"/>
    <w:rsid w:val="00B60400"/>
    <w:rsid w:val="00B60E62"/>
    <w:rsid w:val="00B611FA"/>
    <w:rsid w:val="00B616C1"/>
    <w:rsid w:val="00B62A0A"/>
    <w:rsid w:val="00B63222"/>
    <w:rsid w:val="00B6451B"/>
    <w:rsid w:val="00B64C72"/>
    <w:rsid w:val="00B65493"/>
    <w:rsid w:val="00B66177"/>
    <w:rsid w:val="00B66A78"/>
    <w:rsid w:val="00B67A7A"/>
    <w:rsid w:val="00B73E2B"/>
    <w:rsid w:val="00B742FC"/>
    <w:rsid w:val="00B7449A"/>
    <w:rsid w:val="00B77168"/>
    <w:rsid w:val="00B822C9"/>
    <w:rsid w:val="00B82CBD"/>
    <w:rsid w:val="00B86588"/>
    <w:rsid w:val="00B867A9"/>
    <w:rsid w:val="00B867EA"/>
    <w:rsid w:val="00B9012F"/>
    <w:rsid w:val="00B90222"/>
    <w:rsid w:val="00B91506"/>
    <w:rsid w:val="00B92337"/>
    <w:rsid w:val="00B940A3"/>
    <w:rsid w:val="00B9513A"/>
    <w:rsid w:val="00B97918"/>
    <w:rsid w:val="00BA0912"/>
    <w:rsid w:val="00BA30AD"/>
    <w:rsid w:val="00BA4714"/>
    <w:rsid w:val="00BA57AC"/>
    <w:rsid w:val="00BA5E03"/>
    <w:rsid w:val="00BA60DB"/>
    <w:rsid w:val="00BA7F3B"/>
    <w:rsid w:val="00BB02E5"/>
    <w:rsid w:val="00BB289C"/>
    <w:rsid w:val="00BB6EC8"/>
    <w:rsid w:val="00BC02AE"/>
    <w:rsid w:val="00BC23A5"/>
    <w:rsid w:val="00BC6B44"/>
    <w:rsid w:val="00BC7125"/>
    <w:rsid w:val="00BC7739"/>
    <w:rsid w:val="00BD1323"/>
    <w:rsid w:val="00BD2FD1"/>
    <w:rsid w:val="00BD4B55"/>
    <w:rsid w:val="00BD6FAB"/>
    <w:rsid w:val="00BD71FB"/>
    <w:rsid w:val="00BD73B6"/>
    <w:rsid w:val="00BE252D"/>
    <w:rsid w:val="00BE2921"/>
    <w:rsid w:val="00BE4721"/>
    <w:rsid w:val="00BE4C3D"/>
    <w:rsid w:val="00BE61CE"/>
    <w:rsid w:val="00BE72C2"/>
    <w:rsid w:val="00BF0CDF"/>
    <w:rsid w:val="00BF1610"/>
    <w:rsid w:val="00BF28C7"/>
    <w:rsid w:val="00BF299E"/>
    <w:rsid w:val="00BF3FC4"/>
    <w:rsid w:val="00BF60F9"/>
    <w:rsid w:val="00C00419"/>
    <w:rsid w:val="00C04939"/>
    <w:rsid w:val="00C12EC0"/>
    <w:rsid w:val="00C15423"/>
    <w:rsid w:val="00C1663B"/>
    <w:rsid w:val="00C16AD8"/>
    <w:rsid w:val="00C22CD0"/>
    <w:rsid w:val="00C275A7"/>
    <w:rsid w:val="00C30AE7"/>
    <w:rsid w:val="00C31381"/>
    <w:rsid w:val="00C314FD"/>
    <w:rsid w:val="00C32B97"/>
    <w:rsid w:val="00C332A7"/>
    <w:rsid w:val="00C33C26"/>
    <w:rsid w:val="00C34503"/>
    <w:rsid w:val="00C35632"/>
    <w:rsid w:val="00C36176"/>
    <w:rsid w:val="00C365CD"/>
    <w:rsid w:val="00C37C9F"/>
    <w:rsid w:val="00C43306"/>
    <w:rsid w:val="00C441B8"/>
    <w:rsid w:val="00C4482E"/>
    <w:rsid w:val="00C44F63"/>
    <w:rsid w:val="00C54841"/>
    <w:rsid w:val="00C54A4B"/>
    <w:rsid w:val="00C55193"/>
    <w:rsid w:val="00C55CC0"/>
    <w:rsid w:val="00C55E33"/>
    <w:rsid w:val="00C6097C"/>
    <w:rsid w:val="00C611D2"/>
    <w:rsid w:val="00C61734"/>
    <w:rsid w:val="00C67DD9"/>
    <w:rsid w:val="00C70332"/>
    <w:rsid w:val="00C70E2D"/>
    <w:rsid w:val="00C72890"/>
    <w:rsid w:val="00C739EA"/>
    <w:rsid w:val="00C74473"/>
    <w:rsid w:val="00C74540"/>
    <w:rsid w:val="00C74F2A"/>
    <w:rsid w:val="00C750E8"/>
    <w:rsid w:val="00C75992"/>
    <w:rsid w:val="00C76E1E"/>
    <w:rsid w:val="00C76F12"/>
    <w:rsid w:val="00C7782F"/>
    <w:rsid w:val="00C848B0"/>
    <w:rsid w:val="00C91DA5"/>
    <w:rsid w:val="00C929CB"/>
    <w:rsid w:val="00C95289"/>
    <w:rsid w:val="00C956CC"/>
    <w:rsid w:val="00C95B76"/>
    <w:rsid w:val="00C97DB5"/>
    <w:rsid w:val="00CA0AAB"/>
    <w:rsid w:val="00CA5BBE"/>
    <w:rsid w:val="00CA680C"/>
    <w:rsid w:val="00CA7141"/>
    <w:rsid w:val="00CA7EAB"/>
    <w:rsid w:val="00CB032E"/>
    <w:rsid w:val="00CB10CC"/>
    <w:rsid w:val="00CB5EFB"/>
    <w:rsid w:val="00CB6FA8"/>
    <w:rsid w:val="00CB739F"/>
    <w:rsid w:val="00CB74F3"/>
    <w:rsid w:val="00CC149F"/>
    <w:rsid w:val="00CC7DAA"/>
    <w:rsid w:val="00CD5233"/>
    <w:rsid w:val="00CD6313"/>
    <w:rsid w:val="00CE0E92"/>
    <w:rsid w:val="00CE30ED"/>
    <w:rsid w:val="00CE4AE9"/>
    <w:rsid w:val="00CE6DB1"/>
    <w:rsid w:val="00CF03D4"/>
    <w:rsid w:val="00CF139B"/>
    <w:rsid w:val="00CF2B3A"/>
    <w:rsid w:val="00CF3AB2"/>
    <w:rsid w:val="00CF56AE"/>
    <w:rsid w:val="00CF77D2"/>
    <w:rsid w:val="00D0059A"/>
    <w:rsid w:val="00D0079A"/>
    <w:rsid w:val="00D01434"/>
    <w:rsid w:val="00D03220"/>
    <w:rsid w:val="00D0489C"/>
    <w:rsid w:val="00D059B4"/>
    <w:rsid w:val="00D06C10"/>
    <w:rsid w:val="00D07BEC"/>
    <w:rsid w:val="00D105CF"/>
    <w:rsid w:val="00D1099C"/>
    <w:rsid w:val="00D10AB2"/>
    <w:rsid w:val="00D12964"/>
    <w:rsid w:val="00D129B1"/>
    <w:rsid w:val="00D14088"/>
    <w:rsid w:val="00D1483A"/>
    <w:rsid w:val="00D15423"/>
    <w:rsid w:val="00D224F4"/>
    <w:rsid w:val="00D26BF8"/>
    <w:rsid w:val="00D30526"/>
    <w:rsid w:val="00D30A1E"/>
    <w:rsid w:val="00D345CC"/>
    <w:rsid w:val="00D34BDB"/>
    <w:rsid w:val="00D34E10"/>
    <w:rsid w:val="00D35DB8"/>
    <w:rsid w:val="00D37A98"/>
    <w:rsid w:val="00D41A4C"/>
    <w:rsid w:val="00D44F67"/>
    <w:rsid w:val="00D45CAD"/>
    <w:rsid w:val="00D4666E"/>
    <w:rsid w:val="00D52511"/>
    <w:rsid w:val="00D5266F"/>
    <w:rsid w:val="00D53FF2"/>
    <w:rsid w:val="00D56A29"/>
    <w:rsid w:val="00D5745C"/>
    <w:rsid w:val="00D5759A"/>
    <w:rsid w:val="00D603C4"/>
    <w:rsid w:val="00D624D1"/>
    <w:rsid w:val="00D65FE3"/>
    <w:rsid w:val="00D70855"/>
    <w:rsid w:val="00D722C4"/>
    <w:rsid w:val="00D74A55"/>
    <w:rsid w:val="00D761D5"/>
    <w:rsid w:val="00D76FE6"/>
    <w:rsid w:val="00D80E3A"/>
    <w:rsid w:val="00D80FB4"/>
    <w:rsid w:val="00D83EDB"/>
    <w:rsid w:val="00D85818"/>
    <w:rsid w:val="00D85998"/>
    <w:rsid w:val="00D868D4"/>
    <w:rsid w:val="00D91C49"/>
    <w:rsid w:val="00D92BCC"/>
    <w:rsid w:val="00D93554"/>
    <w:rsid w:val="00D941AD"/>
    <w:rsid w:val="00DA078A"/>
    <w:rsid w:val="00DA1DCB"/>
    <w:rsid w:val="00DA315A"/>
    <w:rsid w:val="00DA4533"/>
    <w:rsid w:val="00DA4612"/>
    <w:rsid w:val="00DA5154"/>
    <w:rsid w:val="00DA59A7"/>
    <w:rsid w:val="00DB03B7"/>
    <w:rsid w:val="00DB0D0D"/>
    <w:rsid w:val="00DB3C0E"/>
    <w:rsid w:val="00DB745E"/>
    <w:rsid w:val="00DB7A16"/>
    <w:rsid w:val="00DC36F5"/>
    <w:rsid w:val="00DD04D7"/>
    <w:rsid w:val="00DD1F70"/>
    <w:rsid w:val="00DD55C5"/>
    <w:rsid w:val="00DE12A2"/>
    <w:rsid w:val="00DE13D9"/>
    <w:rsid w:val="00DE13F1"/>
    <w:rsid w:val="00DE73F7"/>
    <w:rsid w:val="00DF1B6D"/>
    <w:rsid w:val="00DF31C2"/>
    <w:rsid w:val="00DF4CD5"/>
    <w:rsid w:val="00DF55CC"/>
    <w:rsid w:val="00DF6A2E"/>
    <w:rsid w:val="00DF6A3C"/>
    <w:rsid w:val="00DF6EFB"/>
    <w:rsid w:val="00DF7595"/>
    <w:rsid w:val="00E01070"/>
    <w:rsid w:val="00E05FA4"/>
    <w:rsid w:val="00E066F1"/>
    <w:rsid w:val="00E06706"/>
    <w:rsid w:val="00E1502F"/>
    <w:rsid w:val="00E16245"/>
    <w:rsid w:val="00E175EF"/>
    <w:rsid w:val="00E2183F"/>
    <w:rsid w:val="00E21DE2"/>
    <w:rsid w:val="00E2572D"/>
    <w:rsid w:val="00E25827"/>
    <w:rsid w:val="00E25A83"/>
    <w:rsid w:val="00E25B8A"/>
    <w:rsid w:val="00E25FF7"/>
    <w:rsid w:val="00E301AE"/>
    <w:rsid w:val="00E31192"/>
    <w:rsid w:val="00E3139F"/>
    <w:rsid w:val="00E32281"/>
    <w:rsid w:val="00E3229E"/>
    <w:rsid w:val="00E325DB"/>
    <w:rsid w:val="00E35ABC"/>
    <w:rsid w:val="00E37519"/>
    <w:rsid w:val="00E4183A"/>
    <w:rsid w:val="00E41D98"/>
    <w:rsid w:val="00E42A06"/>
    <w:rsid w:val="00E45BC7"/>
    <w:rsid w:val="00E46634"/>
    <w:rsid w:val="00E47FD1"/>
    <w:rsid w:val="00E50B1A"/>
    <w:rsid w:val="00E521A0"/>
    <w:rsid w:val="00E54B76"/>
    <w:rsid w:val="00E55624"/>
    <w:rsid w:val="00E56897"/>
    <w:rsid w:val="00E60686"/>
    <w:rsid w:val="00E61F66"/>
    <w:rsid w:val="00E62EC8"/>
    <w:rsid w:val="00E64409"/>
    <w:rsid w:val="00E65EF9"/>
    <w:rsid w:val="00E6634C"/>
    <w:rsid w:val="00E70C42"/>
    <w:rsid w:val="00E73027"/>
    <w:rsid w:val="00E74FA5"/>
    <w:rsid w:val="00E81B9A"/>
    <w:rsid w:val="00E82BF8"/>
    <w:rsid w:val="00E843F4"/>
    <w:rsid w:val="00E8633B"/>
    <w:rsid w:val="00E872BA"/>
    <w:rsid w:val="00E92332"/>
    <w:rsid w:val="00E9583E"/>
    <w:rsid w:val="00E95CAA"/>
    <w:rsid w:val="00E9602C"/>
    <w:rsid w:val="00EA0AA0"/>
    <w:rsid w:val="00EA11A5"/>
    <w:rsid w:val="00EA1BAE"/>
    <w:rsid w:val="00EA5098"/>
    <w:rsid w:val="00EA57B3"/>
    <w:rsid w:val="00EA64F6"/>
    <w:rsid w:val="00EB149B"/>
    <w:rsid w:val="00EB22FA"/>
    <w:rsid w:val="00EB40C4"/>
    <w:rsid w:val="00EB61F0"/>
    <w:rsid w:val="00EB7C02"/>
    <w:rsid w:val="00EC0275"/>
    <w:rsid w:val="00EC251F"/>
    <w:rsid w:val="00EC2836"/>
    <w:rsid w:val="00EC53FB"/>
    <w:rsid w:val="00EC6476"/>
    <w:rsid w:val="00ED0087"/>
    <w:rsid w:val="00ED7846"/>
    <w:rsid w:val="00ED7E46"/>
    <w:rsid w:val="00EE1B97"/>
    <w:rsid w:val="00EE24BC"/>
    <w:rsid w:val="00EE256C"/>
    <w:rsid w:val="00EE41C0"/>
    <w:rsid w:val="00EE469A"/>
    <w:rsid w:val="00EE5309"/>
    <w:rsid w:val="00EF47BC"/>
    <w:rsid w:val="00EF47C2"/>
    <w:rsid w:val="00EF5243"/>
    <w:rsid w:val="00EF5D01"/>
    <w:rsid w:val="00EF71DF"/>
    <w:rsid w:val="00F012AA"/>
    <w:rsid w:val="00F02C69"/>
    <w:rsid w:val="00F02FEA"/>
    <w:rsid w:val="00F03074"/>
    <w:rsid w:val="00F1045A"/>
    <w:rsid w:val="00F1049C"/>
    <w:rsid w:val="00F10AEE"/>
    <w:rsid w:val="00F10E6A"/>
    <w:rsid w:val="00F1230E"/>
    <w:rsid w:val="00F16677"/>
    <w:rsid w:val="00F1699A"/>
    <w:rsid w:val="00F20211"/>
    <w:rsid w:val="00F21134"/>
    <w:rsid w:val="00F245D6"/>
    <w:rsid w:val="00F24E77"/>
    <w:rsid w:val="00F26857"/>
    <w:rsid w:val="00F273C9"/>
    <w:rsid w:val="00F27C41"/>
    <w:rsid w:val="00F27D09"/>
    <w:rsid w:val="00F3027C"/>
    <w:rsid w:val="00F30AC4"/>
    <w:rsid w:val="00F30F73"/>
    <w:rsid w:val="00F3361C"/>
    <w:rsid w:val="00F34E32"/>
    <w:rsid w:val="00F35547"/>
    <w:rsid w:val="00F37077"/>
    <w:rsid w:val="00F4124F"/>
    <w:rsid w:val="00F44EE4"/>
    <w:rsid w:val="00F5320E"/>
    <w:rsid w:val="00F637DF"/>
    <w:rsid w:val="00F63978"/>
    <w:rsid w:val="00F65C6D"/>
    <w:rsid w:val="00F678CD"/>
    <w:rsid w:val="00F67E2E"/>
    <w:rsid w:val="00F71D05"/>
    <w:rsid w:val="00F74E51"/>
    <w:rsid w:val="00F76F76"/>
    <w:rsid w:val="00F814C1"/>
    <w:rsid w:val="00F847C0"/>
    <w:rsid w:val="00F849EA"/>
    <w:rsid w:val="00F86AD8"/>
    <w:rsid w:val="00F8783B"/>
    <w:rsid w:val="00F904C9"/>
    <w:rsid w:val="00F91377"/>
    <w:rsid w:val="00F91E09"/>
    <w:rsid w:val="00F932DA"/>
    <w:rsid w:val="00F97621"/>
    <w:rsid w:val="00FA0740"/>
    <w:rsid w:val="00FA0B7D"/>
    <w:rsid w:val="00FA0E7A"/>
    <w:rsid w:val="00FA28C1"/>
    <w:rsid w:val="00FA3F1A"/>
    <w:rsid w:val="00FA4407"/>
    <w:rsid w:val="00FA5635"/>
    <w:rsid w:val="00FA792B"/>
    <w:rsid w:val="00FA7C56"/>
    <w:rsid w:val="00FB23FF"/>
    <w:rsid w:val="00FB2AA3"/>
    <w:rsid w:val="00FB4F81"/>
    <w:rsid w:val="00FB5570"/>
    <w:rsid w:val="00FB565E"/>
    <w:rsid w:val="00FB5EF7"/>
    <w:rsid w:val="00FB6F1B"/>
    <w:rsid w:val="00FC32F6"/>
    <w:rsid w:val="00FC4692"/>
    <w:rsid w:val="00FC7DC9"/>
    <w:rsid w:val="00FC7E3F"/>
    <w:rsid w:val="00FD0ACD"/>
    <w:rsid w:val="00FD1C09"/>
    <w:rsid w:val="00FD23AC"/>
    <w:rsid w:val="00FD355C"/>
    <w:rsid w:val="00FD64BC"/>
    <w:rsid w:val="00FD7DE1"/>
    <w:rsid w:val="00FE11E3"/>
    <w:rsid w:val="00FE131C"/>
    <w:rsid w:val="00FE1D40"/>
    <w:rsid w:val="00FE3E41"/>
    <w:rsid w:val="00FE4236"/>
    <w:rsid w:val="00FE496A"/>
    <w:rsid w:val="00FF1F88"/>
    <w:rsid w:val="00FF25DA"/>
    <w:rsid w:val="00FF2B94"/>
    <w:rsid w:val="00FF2ECB"/>
    <w:rsid w:val="00FF4D74"/>
    <w:rsid w:val="00FF6701"/>
    <w:rsid w:val="00FF7788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3D3B3"/>
  <w15:docId w15:val="{C1C98712-2A35-BB4C-9F72-CA9D61B1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F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4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F2"/>
  </w:style>
  <w:style w:type="paragraph" w:styleId="Footer">
    <w:name w:val="footer"/>
    <w:basedOn w:val="Normal"/>
    <w:link w:val="FooterChar"/>
    <w:uiPriority w:val="99"/>
    <w:unhideWhenUsed/>
    <w:rsid w:val="005451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F2"/>
  </w:style>
  <w:style w:type="character" w:styleId="PageNumber">
    <w:name w:val="page number"/>
    <w:basedOn w:val="DefaultParagraphFont"/>
    <w:uiPriority w:val="99"/>
    <w:semiHidden/>
    <w:unhideWhenUsed/>
    <w:rsid w:val="00BA0912"/>
  </w:style>
  <w:style w:type="paragraph" w:customStyle="1" w:styleId="Tom">
    <w:name w:val="Tom"/>
    <w:qFormat/>
    <w:rsid w:val="000F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Theme="majorHAnsi" w:eastAsia="Times New Roman" w:hAnsiTheme="majorHAnsi" w:cs="Times New Roman"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2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35DB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10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397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1C9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B14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6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99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07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live/aNV1J7UCxfU?si=mslCxGhTDXvdysU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oosecambridge.com/ArchiveCenter/ViewFile/Item/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1343</Words>
  <Characters>6973</Characters>
  <Application>Microsoft Office Word</Application>
  <DocSecurity>0</DocSecurity>
  <Lines>129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McFadden</dc:creator>
  <cp:lastModifiedBy>Kim Miller</cp:lastModifiedBy>
  <cp:revision>4</cp:revision>
  <cp:lastPrinted>2024-07-14T18:43:00Z</cp:lastPrinted>
  <dcterms:created xsi:type="dcterms:W3CDTF">2025-02-11T03:31:00Z</dcterms:created>
  <dcterms:modified xsi:type="dcterms:W3CDTF">2025-02-11T03:52:00Z</dcterms:modified>
</cp:coreProperties>
</file>