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6FBC5"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r>
        <w:rPr>
          <w:rFonts w:ascii="inherit" w:eastAsia="Times New Roman" w:hAnsi="inherit" w:cs="Segoe UI Historic"/>
          <w:b/>
          <w:bCs/>
          <w:noProof/>
          <w:color w:val="080809"/>
          <w:kern w:val="0"/>
          <w14:ligatures w14:val="none"/>
        </w:rPr>
        <w:drawing>
          <wp:anchor distT="0" distB="0" distL="114300" distR="114300" simplePos="0" relativeHeight="251658240" behindDoc="1" locked="0" layoutInCell="1" allowOverlap="1" wp14:anchorId="0B91F915" wp14:editId="70187E4C">
            <wp:simplePos x="0" y="0"/>
            <wp:positionH relativeFrom="margin">
              <wp:align>center</wp:align>
            </wp:positionH>
            <wp:positionV relativeFrom="paragraph">
              <wp:posOffset>167</wp:posOffset>
            </wp:positionV>
            <wp:extent cx="3578860" cy="3242511"/>
            <wp:effectExtent l="76200" t="76200" r="78740" b="72390"/>
            <wp:wrapTight wrapText="bothSides">
              <wp:wrapPolygon edited="0">
                <wp:start x="-460" y="-508"/>
                <wp:lineTo x="-460" y="21955"/>
                <wp:lineTo x="21960" y="21955"/>
                <wp:lineTo x="21960" y="-508"/>
                <wp:lineTo x="-460" y="-508"/>
              </wp:wrapPolygon>
            </wp:wrapTight>
            <wp:docPr id="508439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8860" cy="3242511"/>
                    </a:xfrm>
                    <a:prstGeom prst="rect">
                      <a:avLst/>
                    </a:prstGeom>
                    <a:noFill/>
                    <a:ln w="76200">
                      <a:solidFill>
                        <a:schemeClr val="accent1">
                          <a:lumMod val="75000"/>
                        </a:schemeClr>
                      </a:solidFill>
                    </a:ln>
                  </pic:spPr>
                </pic:pic>
              </a:graphicData>
            </a:graphic>
            <wp14:sizeRelH relativeFrom="page">
              <wp14:pctWidth>0</wp14:pctWidth>
            </wp14:sizeRelH>
            <wp14:sizeRelV relativeFrom="page">
              <wp14:pctHeight>0</wp14:pctHeight>
            </wp14:sizeRelV>
          </wp:anchor>
        </w:drawing>
      </w:r>
    </w:p>
    <w:p w14:paraId="34B24F99"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37D4A2A1"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220C64E4"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708D0A61"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7FE99BEA"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28A00CBA"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06AC9147"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3D31BACD"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7660EBFC"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5B9C80A1"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6EA2A790"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21E55C84"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619CD10F"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07638ECD"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2838F737"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7A4CCDE5"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2E9F0EF0"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27E49163"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34B18D18" w14:textId="77777777" w:rsid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p>
    <w:p w14:paraId="7F5CB758" w14:textId="270CE4C8" w:rsidR="00F05E8C" w:rsidRPr="00F05E8C" w:rsidRDefault="00F05E8C" w:rsidP="00F05E8C">
      <w:pPr>
        <w:shd w:val="clear" w:color="auto" w:fill="FFFFFF"/>
        <w:spacing w:after="0" w:line="240" w:lineRule="auto"/>
        <w:outlineLvl w:val="3"/>
        <w:rPr>
          <w:rFonts w:ascii="inherit" w:eastAsia="Times New Roman" w:hAnsi="inherit" w:cs="Segoe UI Historic"/>
          <w:b/>
          <w:bCs/>
          <w:color w:val="080809"/>
          <w:kern w:val="0"/>
          <w14:ligatures w14:val="none"/>
        </w:rPr>
      </w:pPr>
      <w:r w:rsidRPr="00F05E8C">
        <w:rPr>
          <w:rFonts w:ascii="inherit" w:eastAsia="Times New Roman" w:hAnsi="inherit" w:cs="Segoe UI Historic"/>
          <w:b/>
          <w:bCs/>
          <w:color w:val="080809"/>
          <w:kern w:val="0"/>
          <w14:ligatures w14:val="none"/>
        </w:rPr>
        <w:t>County Council Meeting August 19, 2025, Unofficial Notes from CAN</w:t>
      </w:r>
    </w:p>
    <w:p w14:paraId="22F29718" w14:textId="77777777" w:rsidR="00F05E8C" w:rsidRPr="00F05E8C" w:rsidRDefault="00F05E8C" w:rsidP="00F05E8C">
      <w:pPr>
        <w:shd w:val="clear" w:color="auto" w:fill="FFFFFF"/>
        <w:spacing w:after="0" w:line="240" w:lineRule="auto"/>
        <w:rPr>
          <w:rFonts w:ascii="inherit" w:eastAsia="Times New Roman" w:hAnsi="inherit" w:cs="Segoe UI Historic"/>
          <w:color w:val="080809"/>
          <w:kern w:val="0"/>
          <w:sz w:val="23"/>
          <w:szCs w:val="23"/>
          <w14:ligatures w14:val="none"/>
        </w:rPr>
      </w:pPr>
      <w:r w:rsidRPr="00F05E8C">
        <w:rPr>
          <w:rFonts w:ascii="inherit" w:eastAsia="Times New Roman" w:hAnsi="inherit" w:cs="Segoe UI Historic"/>
          <w:color w:val="080809"/>
          <w:kern w:val="0"/>
          <w:sz w:val="23"/>
          <w:szCs w:val="23"/>
          <w14:ligatures w14:val="none"/>
        </w:rPr>
        <w:t>The Council Agendas have been expanded to include much more detail about each topic, so I will only be noting additional information shared during the meeting. The agenda is included for your information and can be found at </w:t>
      </w:r>
    </w:p>
    <w:p w14:paraId="4F9B2B64" w14:textId="77777777" w:rsidR="00F05E8C" w:rsidRPr="00F05E8C" w:rsidRDefault="00F05E8C" w:rsidP="00F05E8C">
      <w:pPr>
        <w:shd w:val="clear" w:color="auto" w:fill="FFFFFF"/>
        <w:spacing w:after="0" w:line="240" w:lineRule="auto"/>
        <w:rPr>
          <w:rFonts w:ascii="inherit" w:eastAsia="Times New Roman" w:hAnsi="inherit" w:cs="Segoe UI Historic"/>
          <w:color w:val="080809"/>
          <w:kern w:val="0"/>
          <w:sz w:val="23"/>
          <w:szCs w:val="23"/>
          <w14:ligatures w14:val="none"/>
        </w:rPr>
      </w:pPr>
      <w:r w:rsidRPr="00F05E8C">
        <w:rPr>
          <w:rFonts w:ascii="inherit" w:eastAsia="Times New Roman" w:hAnsi="inherit" w:cs="Segoe UI Historic"/>
          <w:b/>
          <w:bCs/>
          <w:color w:val="080809"/>
          <w:kern w:val="0"/>
          <w:sz w:val="23"/>
          <w:szCs w:val="23"/>
          <w14:ligatures w14:val="none"/>
        </w:rPr>
        <w:t>Presentation on Dorchester Goes Purple</w:t>
      </w:r>
      <w:r w:rsidRPr="00F05E8C">
        <w:rPr>
          <w:rFonts w:ascii="inherit" w:eastAsia="Times New Roman" w:hAnsi="inherit" w:cs="Segoe UI Historic"/>
          <w:color w:val="080809"/>
          <w:kern w:val="0"/>
          <w:sz w:val="23"/>
          <w:szCs w:val="23"/>
          <w14:ligatures w14:val="none"/>
        </w:rPr>
        <w:t xml:space="preserve"> for the month of September, presented by Sheriff Jim Phillips, Jr. and Chamber of Commerce chair Bill Christopher. The program focuses on addiction prevention, treatment and coordination of services among providers. The Kick-off will be </w:t>
      </w:r>
      <w:proofErr w:type="gramStart"/>
      <w:r w:rsidRPr="00F05E8C">
        <w:rPr>
          <w:rFonts w:ascii="inherit" w:eastAsia="Times New Roman" w:hAnsi="inherit" w:cs="Segoe UI Historic"/>
          <w:color w:val="080809"/>
          <w:kern w:val="0"/>
          <w:sz w:val="23"/>
          <w:szCs w:val="23"/>
          <w14:ligatures w14:val="none"/>
        </w:rPr>
        <w:t>held</w:t>
      </w:r>
      <w:proofErr w:type="gramEnd"/>
      <w:r w:rsidRPr="00F05E8C">
        <w:rPr>
          <w:rFonts w:ascii="inherit" w:eastAsia="Times New Roman" w:hAnsi="inherit" w:cs="Segoe UI Historic"/>
          <w:color w:val="080809"/>
          <w:kern w:val="0"/>
          <w:sz w:val="23"/>
          <w:szCs w:val="23"/>
          <w14:ligatures w14:val="none"/>
        </w:rPr>
        <w:t> </w:t>
      </w:r>
      <w:r w:rsidRPr="00F05E8C">
        <w:rPr>
          <w:rFonts w:ascii="inherit" w:eastAsia="Times New Roman" w:hAnsi="inherit" w:cs="Segoe UI Historic"/>
          <w:b/>
          <w:bCs/>
          <w:color w:val="080809"/>
          <w:kern w:val="0"/>
          <w:sz w:val="23"/>
          <w:szCs w:val="23"/>
          <w14:ligatures w14:val="none"/>
        </w:rPr>
        <w:t>September 2nd</w:t>
      </w:r>
      <w:r w:rsidRPr="00F05E8C">
        <w:rPr>
          <w:rFonts w:ascii="inherit" w:eastAsia="Times New Roman" w:hAnsi="inherit" w:cs="Segoe UI Historic"/>
          <w:color w:val="080809"/>
          <w:kern w:val="0"/>
          <w:sz w:val="23"/>
          <w:szCs w:val="23"/>
          <w14:ligatures w14:val="none"/>
        </w:rPr>
        <w:t xml:space="preserve"> at the county office </w:t>
      </w:r>
      <w:proofErr w:type="gramStart"/>
      <w:r w:rsidRPr="00F05E8C">
        <w:rPr>
          <w:rFonts w:ascii="inherit" w:eastAsia="Times New Roman" w:hAnsi="inherit" w:cs="Segoe UI Historic"/>
          <w:color w:val="080809"/>
          <w:kern w:val="0"/>
          <w:sz w:val="23"/>
          <w:szCs w:val="23"/>
          <w14:ligatures w14:val="none"/>
        </w:rPr>
        <w:t>building at</w:t>
      </w:r>
      <w:proofErr w:type="gramEnd"/>
      <w:r w:rsidRPr="00F05E8C">
        <w:rPr>
          <w:rFonts w:ascii="inherit" w:eastAsia="Times New Roman" w:hAnsi="inherit" w:cs="Segoe UI Historic"/>
          <w:color w:val="080809"/>
          <w:kern w:val="0"/>
          <w:sz w:val="23"/>
          <w:szCs w:val="23"/>
          <w14:ligatures w14:val="none"/>
        </w:rPr>
        <w:t xml:space="preserve"> 501 Court Lane, 5:50 - 8:00pm and </w:t>
      </w:r>
      <w:proofErr w:type="gramStart"/>
      <w:r w:rsidRPr="00F05E8C">
        <w:rPr>
          <w:rFonts w:ascii="inherit" w:eastAsia="Times New Roman" w:hAnsi="inherit" w:cs="Segoe UI Historic"/>
          <w:color w:val="080809"/>
          <w:kern w:val="0"/>
          <w:sz w:val="23"/>
          <w:szCs w:val="23"/>
          <w14:ligatures w14:val="none"/>
        </w:rPr>
        <w:t>feature</w:t>
      </w:r>
      <w:proofErr w:type="gramEnd"/>
      <w:r w:rsidRPr="00F05E8C">
        <w:rPr>
          <w:rFonts w:ascii="inherit" w:eastAsia="Times New Roman" w:hAnsi="inherit" w:cs="Segoe UI Historic"/>
          <w:color w:val="080809"/>
          <w:kern w:val="0"/>
          <w:sz w:val="23"/>
          <w:szCs w:val="23"/>
          <w14:ligatures w14:val="none"/>
        </w:rPr>
        <w:t xml:space="preserve"> education, live music, food, and a kid zone. Come dunk your Councilman in the dunk tank!</w:t>
      </w:r>
    </w:p>
    <w:p w14:paraId="0EDC7399" w14:textId="77777777" w:rsidR="00F05E8C" w:rsidRPr="00F05E8C" w:rsidRDefault="00F05E8C" w:rsidP="00F05E8C">
      <w:pPr>
        <w:shd w:val="clear" w:color="auto" w:fill="FFFFFF"/>
        <w:spacing w:after="0" w:line="240" w:lineRule="auto"/>
        <w:rPr>
          <w:rFonts w:ascii="inherit" w:eastAsia="Times New Roman" w:hAnsi="inherit" w:cs="Segoe UI Historic"/>
          <w:color w:val="080809"/>
          <w:kern w:val="0"/>
          <w:sz w:val="23"/>
          <w:szCs w:val="23"/>
          <w14:ligatures w14:val="none"/>
        </w:rPr>
      </w:pPr>
      <w:r w:rsidRPr="00F05E8C">
        <w:rPr>
          <w:rFonts w:ascii="inherit" w:eastAsia="Times New Roman" w:hAnsi="inherit" w:cs="Segoe UI Historic"/>
          <w:color w:val="080809"/>
          <w:kern w:val="0"/>
          <w:sz w:val="23"/>
          <w:szCs w:val="23"/>
          <w14:ligatures w14:val="none"/>
        </w:rPr>
        <w:t>Public Works was approved to release a contract for $789K to tar and chip 29.92 miles of county roads. At $26K per mile it is much less expensive than asphalt. Funded by the 2026 Operating Budget.</w:t>
      </w:r>
    </w:p>
    <w:p w14:paraId="3A4B6702" w14:textId="77777777" w:rsidR="00F05E8C" w:rsidRPr="00F05E8C" w:rsidRDefault="00F05E8C" w:rsidP="00F05E8C">
      <w:pPr>
        <w:shd w:val="clear" w:color="auto" w:fill="FFFFFF"/>
        <w:spacing w:after="0" w:line="240" w:lineRule="auto"/>
        <w:rPr>
          <w:rFonts w:ascii="inherit" w:eastAsia="Times New Roman" w:hAnsi="inherit" w:cs="Segoe UI Historic"/>
          <w:color w:val="080809"/>
          <w:kern w:val="0"/>
          <w:sz w:val="23"/>
          <w:szCs w:val="23"/>
          <w14:ligatures w14:val="none"/>
        </w:rPr>
      </w:pPr>
      <w:r w:rsidRPr="00F05E8C">
        <w:rPr>
          <w:rFonts w:ascii="inherit" w:eastAsia="Times New Roman" w:hAnsi="inherit" w:cs="Segoe UI Historic"/>
          <w:color w:val="080809"/>
          <w:kern w:val="0"/>
          <w:sz w:val="23"/>
          <w:szCs w:val="23"/>
          <w14:ligatures w14:val="none"/>
        </w:rPr>
        <w:t xml:space="preserve">Emergency Medical Services was approved to sole source a 2027 Ford F-550 </w:t>
      </w:r>
      <w:proofErr w:type="spellStart"/>
      <w:r w:rsidRPr="00F05E8C">
        <w:rPr>
          <w:rFonts w:ascii="inherit" w:eastAsia="Times New Roman" w:hAnsi="inherit" w:cs="Segoe UI Historic"/>
          <w:color w:val="080809"/>
          <w:kern w:val="0"/>
          <w:sz w:val="23"/>
          <w:szCs w:val="23"/>
          <w14:ligatures w14:val="none"/>
        </w:rPr>
        <w:t>Ultramedic</w:t>
      </w:r>
      <w:proofErr w:type="spellEnd"/>
      <w:r w:rsidRPr="00F05E8C">
        <w:rPr>
          <w:rFonts w:ascii="inherit" w:eastAsia="Times New Roman" w:hAnsi="inherit" w:cs="Segoe UI Historic"/>
          <w:color w:val="080809"/>
          <w:kern w:val="0"/>
          <w:sz w:val="23"/>
          <w:szCs w:val="23"/>
          <w14:ligatures w14:val="none"/>
        </w:rPr>
        <w:t xml:space="preserve"> ambulance, funded by the 2026 Capital Budget.</w:t>
      </w:r>
    </w:p>
    <w:p w14:paraId="79BB9AEE" w14:textId="77777777" w:rsidR="00F05E8C" w:rsidRPr="00F05E8C" w:rsidRDefault="00F05E8C" w:rsidP="00F05E8C">
      <w:pPr>
        <w:shd w:val="clear" w:color="auto" w:fill="FFFFFF"/>
        <w:spacing w:after="0" w:line="240" w:lineRule="auto"/>
        <w:rPr>
          <w:rFonts w:ascii="inherit" w:eastAsia="Times New Roman" w:hAnsi="inherit" w:cs="Segoe UI Historic"/>
          <w:color w:val="080809"/>
          <w:kern w:val="0"/>
          <w:sz w:val="23"/>
          <w:szCs w:val="23"/>
          <w14:ligatures w14:val="none"/>
        </w:rPr>
      </w:pPr>
      <w:r w:rsidRPr="00F05E8C">
        <w:rPr>
          <w:rFonts w:ascii="inherit" w:eastAsia="Times New Roman" w:hAnsi="inherit" w:cs="Segoe UI Historic"/>
          <w:color w:val="080809"/>
          <w:kern w:val="0"/>
          <w:sz w:val="23"/>
          <w:szCs w:val="23"/>
          <w14:ligatures w14:val="none"/>
        </w:rPr>
        <w:t xml:space="preserve">County Council members recently attended the </w:t>
      </w:r>
      <w:proofErr w:type="spellStart"/>
      <w:r w:rsidRPr="00F05E8C">
        <w:rPr>
          <w:rFonts w:ascii="inherit" w:eastAsia="Times New Roman" w:hAnsi="inherit" w:cs="Segoe UI Historic"/>
          <w:color w:val="080809"/>
          <w:kern w:val="0"/>
          <w:sz w:val="23"/>
          <w:szCs w:val="23"/>
          <w14:ligatures w14:val="none"/>
        </w:rPr>
        <w:t>MaCo</w:t>
      </w:r>
      <w:proofErr w:type="spellEnd"/>
      <w:r w:rsidRPr="00F05E8C">
        <w:rPr>
          <w:rFonts w:ascii="inherit" w:eastAsia="Times New Roman" w:hAnsi="inherit" w:cs="Segoe UI Historic"/>
          <w:color w:val="080809"/>
          <w:kern w:val="0"/>
          <w:sz w:val="23"/>
          <w:szCs w:val="23"/>
          <w14:ligatures w14:val="none"/>
        </w:rPr>
        <w:t xml:space="preserve"> (Maryland County) conference and benefited from meeting other county's council members and sharing ideas. Dorchester County Council President Lenny Pfeffer was elected to chair the Rural Counties Committee, where he will be able to seek solutions to county problems.</w:t>
      </w:r>
    </w:p>
    <w:p w14:paraId="2D33892F" w14:textId="77777777" w:rsidR="00F05E8C" w:rsidRPr="00F05E8C" w:rsidRDefault="00F05E8C" w:rsidP="00F05E8C">
      <w:pPr>
        <w:shd w:val="clear" w:color="auto" w:fill="FFFFFF"/>
        <w:spacing w:after="0" w:line="240" w:lineRule="auto"/>
        <w:rPr>
          <w:rFonts w:ascii="inherit" w:eastAsia="Times New Roman" w:hAnsi="inherit" w:cs="Segoe UI Historic"/>
          <w:color w:val="080809"/>
          <w:kern w:val="0"/>
          <w:sz w:val="23"/>
          <w:szCs w:val="23"/>
          <w14:ligatures w14:val="none"/>
        </w:rPr>
      </w:pPr>
      <w:r w:rsidRPr="00F05E8C">
        <w:rPr>
          <w:rFonts w:ascii="inherit" w:eastAsia="Times New Roman" w:hAnsi="inherit" w:cs="Segoe UI Historic"/>
          <w:color w:val="080809"/>
          <w:kern w:val="0"/>
          <w:sz w:val="23"/>
          <w:szCs w:val="23"/>
          <w14:ligatures w14:val="none"/>
        </w:rPr>
        <w:t>The meeting can be viewed at Townhallstreams.com</w:t>
      </w:r>
    </w:p>
    <w:p w14:paraId="2D229921" w14:textId="77777777" w:rsidR="00F05E8C" w:rsidRPr="00F05E8C" w:rsidRDefault="00F05E8C" w:rsidP="00F05E8C">
      <w:pPr>
        <w:shd w:val="clear" w:color="auto" w:fill="FFFFFF"/>
        <w:spacing w:after="0" w:line="240" w:lineRule="auto"/>
        <w:rPr>
          <w:rFonts w:ascii="inherit" w:eastAsia="Times New Roman" w:hAnsi="inherit" w:cs="Segoe UI Historic"/>
          <w:color w:val="080809"/>
          <w:kern w:val="0"/>
          <w:sz w:val="23"/>
          <w:szCs w:val="23"/>
          <w14:ligatures w14:val="none"/>
        </w:rPr>
      </w:pPr>
      <w:r w:rsidRPr="00F05E8C">
        <w:rPr>
          <w:rFonts w:ascii="inherit" w:eastAsia="Times New Roman" w:hAnsi="inherit" w:cs="Segoe UI Historic"/>
          <w:b/>
          <w:bCs/>
          <w:color w:val="080809"/>
          <w:kern w:val="0"/>
          <w:sz w:val="23"/>
          <w:szCs w:val="23"/>
          <w14:ligatures w14:val="none"/>
        </w:rPr>
        <w:t xml:space="preserve">The next Dorchester County Council meeting will be held on Tuesday, September 2, </w:t>
      </w:r>
      <w:proofErr w:type="gramStart"/>
      <w:r w:rsidRPr="00F05E8C">
        <w:rPr>
          <w:rFonts w:ascii="inherit" w:eastAsia="Times New Roman" w:hAnsi="inherit" w:cs="Segoe UI Historic"/>
          <w:b/>
          <w:bCs/>
          <w:color w:val="080809"/>
          <w:kern w:val="0"/>
          <w:sz w:val="23"/>
          <w:szCs w:val="23"/>
          <w14:ligatures w14:val="none"/>
        </w:rPr>
        <w:t>2025</w:t>
      </w:r>
      <w:proofErr w:type="gramEnd"/>
      <w:r w:rsidRPr="00F05E8C">
        <w:rPr>
          <w:rFonts w:ascii="inherit" w:eastAsia="Times New Roman" w:hAnsi="inherit" w:cs="Segoe UI Historic"/>
          <w:b/>
          <w:bCs/>
          <w:color w:val="080809"/>
          <w:kern w:val="0"/>
          <w:sz w:val="23"/>
          <w:szCs w:val="23"/>
          <w14:ligatures w14:val="none"/>
        </w:rPr>
        <w:t xml:space="preserve"> at 6:00 p.m. in Room 110 of the County Office Building, 501 Court Lane, Cambridge, MD 21613.</w:t>
      </w:r>
    </w:p>
    <w:p w14:paraId="235964A7" w14:textId="77777777" w:rsidR="00F05E8C" w:rsidRPr="00F05E8C" w:rsidRDefault="00F05E8C" w:rsidP="00F05E8C">
      <w:pPr>
        <w:shd w:val="clear" w:color="auto" w:fill="FFFFFF"/>
        <w:spacing w:after="0" w:line="240" w:lineRule="auto"/>
        <w:rPr>
          <w:rFonts w:ascii="inherit" w:eastAsia="Times New Roman" w:hAnsi="inherit" w:cs="Segoe UI Historic"/>
          <w:color w:val="080809"/>
          <w:kern w:val="0"/>
          <w:sz w:val="23"/>
          <w:szCs w:val="23"/>
          <w14:ligatures w14:val="none"/>
        </w:rPr>
      </w:pPr>
      <w:r w:rsidRPr="00F05E8C">
        <w:rPr>
          <w:rFonts w:ascii="inherit" w:eastAsia="Times New Roman" w:hAnsi="inherit" w:cs="Segoe UI Historic"/>
          <w:color w:val="080809"/>
          <w:kern w:val="0"/>
          <w:sz w:val="23"/>
          <w:szCs w:val="23"/>
          <w14:ligatures w14:val="none"/>
        </w:rPr>
        <w:br/>
        <w:t>Notes by Sharon Smith</w:t>
      </w:r>
    </w:p>
    <w:p w14:paraId="7684C534" w14:textId="77777777" w:rsidR="00F05E8C" w:rsidRDefault="00F05E8C"/>
    <w:sectPr w:rsidR="00F05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8C"/>
    <w:rsid w:val="002707F8"/>
    <w:rsid w:val="00F0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CB6C8D"/>
  <w15:chartTrackingRefBased/>
  <w15:docId w15:val="{BCE55CFE-1A71-4B3A-B214-1A590F4B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E8C"/>
    <w:rPr>
      <w:rFonts w:eastAsiaTheme="majorEastAsia" w:cstheme="majorBidi"/>
      <w:color w:val="272727" w:themeColor="text1" w:themeTint="D8"/>
    </w:rPr>
  </w:style>
  <w:style w:type="paragraph" w:styleId="Title">
    <w:name w:val="Title"/>
    <w:basedOn w:val="Normal"/>
    <w:next w:val="Normal"/>
    <w:link w:val="TitleChar"/>
    <w:uiPriority w:val="10"/>
    <w:qFormat/>
    <w:rsid w:val="00F05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E8C"/>
    <w:pPr>
      <w:spacing w:before="160"/>
      <w:jc w:val="center"/>
    </w:pPr>
    <w:rPr>
      <w:i/>
      <w:iCs/>
      <w:color w:val="404040" w:themeColor="text1" w:themeTint="BF"/>
    </w:rPr>
  </w:style>
  <w:style w:type="character" w:customStyle="1" w:styleId="QuoteChar">
    <w:name w:val="Quote Char"/>
    <w:basedOn w:val="DefaultParagraphFont"/>
    <w:link w:val="Quote"/>
    <w:uiPriority w:val="29"/>
    <w:rsid w:val="00F05E8C"/>
    <w:rPr>
      <w:i/>
      <w:iCs/>
      <w:color w:val="404040" w:themeColor="text1" w:themeTint="BF"/>
    </w:rPr>
  </w:style>
  <w:style w:type="paragraph" w:styleId="ListParagraph">
    <w:name w:val="List Paragraph"/>
    <w:basedOn w:val="Normal"/>
    <w:uiPriority w:val="34"/>
    <w:qFormat/>
    <w:rsid w:val="00F05E8C"/>
    <w:pPr>
      <w:ind w:left="720"/>
      <w:contextualSpacing/>
    </w:pPr>
  </w:style>
  <w:style w:type="character" w:styleId="IntenseEmphasis">
    <w:name w:val="Intense Emphasis"/>
    <w:basedOn w:val="DefaultParagraphFont"/>
    <w:uiPriority w:val="21"/>
    <w:qFormat/>
    <w:rsid w:val="00F05E8C"/>
    <w:rPr>
      <w:i/>
      <w:iCs/>
      <w:color w:val="0F4761" w:themeColor="accent1" w:themeShade="BF"/>
    </w:rPr>
  </w:style>
  <w:style w:type="paragraph" w:styleId="IntenseQuote">
    <w:name w:val="Intense Quote"/>
    <w:basedOn w:val="Normal"/>
    <w:next w:val="Normal"/>
    <w:link w:val="IntenseQuoteChar"/>
    <w:uiPriority w:val="30"/>
    <w:qFormat/>
    <w:rsid w:val="00F05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E8C"/>
    <w:rPr>
      <w:i/>
      <w:iCs/>
      <w:color w:val="0F4761" w:themeColor="accent1" w:themeShade="BF"/>
    </w:rPr>
  </w:style>
  <w:style w:type="character" w:styleId="IntenseReference">
    <w:name w:val="Intense Reference"/>
    <w:basedOn w:val="DefaultParagraphFont"/>
    <w:uiPriority w:val="32"/>
    <w:qFormat/>
    <w:rsid w:val="00F05E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1</cp:revision>
  <dcterms:created xsi:type="dcterms:W3CDTF">2025-08-31T21:23:00Z</dcterms:created>
  <dcterms:modified xsi:type="dcterms:W3CDTF">2025-08-31T21:31:00Z</dcterms:modified>
</cp:coreProperties>
</file>